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4B0DD" w14:textId="77777777" w:rsidR="005E7B81" w:rsidRPr="005F783E" w:rsidRDefault="005E7B81" w:rsidP="009550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5F783E">
        <w:rPr>
          <w:rFonts w:ascii="Times New Roman" w:hAnsi="Times New Roman"/>
          <w:b/>
          <w:caps/>
          <w:sz w:val="28"/>
          <w:szCs w:val="28"/>
        </w:rPr>
        <w:t>МИНИСТЕРСТВО ОБРАЗОВАНИЯ, НАУКИ И МОЛОДЕЖИ</w:t>
      </w:r>
    </w:p>
    <w:p w14:paraId="4FF1D40B" w14:textId="77777777" w:rsidR="005E7B81" w:rsidRPr="005F783E" w:rsidRDefault="005E7B81" w:rsidP="009550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5F783E">
        <w:rPr>
          <w:rFonts w:ascii="Times New Roman" w:hAnsi="Times New Roman"/>
          <w:b/>
          <w:caps/>
          <w:sz w:val="28"/>
          <w:szCs w:val="28"/>
        </w:rPr>
        <w:t>РЕСПУБЛИКИ КРЫМ</w:t>
      </w:r>
    </w:p>
    <w:p w14:paraId="0B6087F6" w14:textId="77777777" w:rsidR="005E7B81" w:rsidRPr="005F783E" w:rsidRDefault="005E7B81" w:rsidP="009550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5F783E">
        <w:rPr>
          <w:rFonts w:ascii="Times New Roman" w:hAnsi="Times New Roman"/>
          <w:b/>
          <w:caps/>
          <w:sz w:val="28"/>
          <w:szCs w:val="28"/>
        </w:rPr>
        <w:t>ГБПОУ РК  «КЕРЧЕНСКИЙ ПОЛИТЕХНИЧЕСКИЙ КОЛЛЕДЖ»</w:t>
      </w:r>
    </w:p>
    <w:p w14:paraId="114C934E" w14:textId="77777777" w:rsidR="005E7B81" w:rsidRPr="005F783E" w:rsidRDefault="005E7B81" w:rsidP="009550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tbl>
      <w:tblPr>
        <w:tblW w:w="8994" w:type="dxa"/>
        <w:tblInd w:w="328" w:type="dxa"/>
        <w:tblLook w:val="04A0" w:firstRow="1" w:lastRow="0" w:firstColumn="1" w:lastColumn="0" w:noHBand="0" w:noVBand="1"/>
      </w:tblPr>
      <w:tblGrid>
        <w:gridCol w:w="5450"/>
        <w:gridCol w:w="3544"/>
      </w:tblGrid>
      <w:tr w:rsidR="005E7B81" w:rsidRPr="005F783E" w14:paraId="51759EF3" w14:textId="77777777" w:rsidTr="00602E13">
        <w:tc>
          <w:tcPr>
            <w:tcW w:w="5450" w:type="dxa"/>
            <w:hideMark/>
          </w:tcPr>
          <w:p w14:paraId="41BBCDE2" w14:textId="77777777" w:rsidR="005E7B81" w:rsidRPr="005F783E" w:rsidRDefault="005E7B81" w:rsidP="009550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94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Введено в действие </w:t>
            </w:r>
          </w:p>
          <w:p w14:paraId="5CD639EE" w14:textId="77777777" w:rsidR="005E7B81" w:rsidRPr="005F783E" w:rsidRDefault="005E7B81" w:rsidP="009550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94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приказом директора </w:t>
            </w:r>
          </w:p>
          <w:p w14:paraId="21794FB5" w14:textId="77777777" w:rsidR="005E7B81" w:rsidRPr="005F783E" w:rsidRDefault="005E7B81" w:rsidP="009550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94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от «____» _____________ 20____ г.</w:t>
            </w:r>
          </w:p>
          <w:p w14:paraId="45F389FA" w14:textId="77777777" w:rsidR="005E7B81" w:rsidRPr="005F783E" w:rsidRDefault="005E7B81" w:rsidP="009550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94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№ ____________</w:t>
            </w:r>
          </w:p>
        </w:tc>
        <w:tc>
          <w:tcPr>
            <w:tcW w:w="3544" w:type="dxa"/>
          </w:tcPr>
          <w:p w14:paraId="2B0110A4" w14:textId="77777777" w:rsidR="005E7B81" w:rsidRPr="005F783E" w:rsidRDefault="005E7B81" w:rsidP="009550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94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5F783E">
              <w:rPr>
                <w:rFonts w:ascii="Times New Roman" w:hAnsi="Times New Roman"/>
                <w:caps/>
                <w:sz w:val="24"/>
                <w:szCs w:val="24"/>
              </w:rPr>
              <w:t>УТВЕРЖДАЮ</w:t>
            </w:r>
          </w:p>
          <w:p w14:paraId="62E82EBB" w14:textId="77777777" w:rsidR="005E7B81" w:rsidRPr="005F783E" w:rsidRDefault="005E7B81" w:rsidP="009550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94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Зам. директора по </w:t>
            </w:r>
            <w:r w:rsidRPr="005F783E">
              <w:rPr>
                <w:rFonts w:ascii="Times New Roman" w:hAnsi="Times New Roman"/>
                <w:caps/>
                <w:sz w:val="24"/>
                <w:szCs w:val="24"/>
              </w:rPr>
              <w:t>ур</w:t>
            </w:r>
          </w:p>
          <w:p w14:paraId="00559CE5" w14:textId="16E18584" w:rsidR="005E7B81" w:rsidRPr="005F783E" w:rsidRDefault="005E7B81" w:rsidP="009550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94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caps/>
                <w:sz w:val="24"/>
                <w:szCs w:val="24"/>
              </w:rPr>
              <w:t>________________ С.В.</w:t>
            </w:r>
            <w:r w:rsidR="007E0008">
              <w:rPr>
                <w:rFonts w:ascii="Times New Roman" w:hAnsi="Times New Roman"/>
                <w:caps/>
                <w:sz w:val="24"/>
                <w:szCs w:val="24"/>
              </w:rPr>
              <w:t xml:space="preserve"> </w:t>
            </w:r>
            <w:r w:rsidRPr="005F783E">
              <w:rPr>
                <w:rFonts w:ascii="Times New Roman" w:hAnsi="Times New Roman"/>
                <w:sz w:val="24"/>
                <w:szCs w:val="24"/>
              </w:rPr>
              <w:t>Казак</w:t>
            </w:r>
          </w:p>
          <w:p w14:paraId="6F70B250" w14:textId="77777777" w:rsidR="005E7B81" w:rsidRPr="005F783E" w:rsidRDefault="005E7B81" w:rsidP="009550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94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</w:tbl>
    <w:p w14:paraId="285FAA1E" w14:textId="77777777" w:rsidR="005E7B81" w:rsidRPr="005F783E" w:rsidRDefault="005E7B81" w:rsidP="009550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</w:rPr>
      </w:pPr>
    </w:p>
    <w:p w14:paraId="790E1291" w14:textId="77777777" w:rsidR="005E7B81" w:rsidRPr="005F783E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14:paraId="2BEB446E" w14:textId="77777777" w:rsidR="005E7B81" w:rsidRPr="005F783E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14:paraId="7BACFE42" w14:textId="77777777" w:rsidR="005E7B81" w:rsidRPr="005F783E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14:paraId="36A32310" w14:textId="77777777" w:rsidR="005E7B81" w:rsidRPr="005F783E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14:paraId="2B84E4AC" w14:textId="77777777" w:rsidR="005E7B81" w:rsidRPr="005F783E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14:paraId="24455561" w14:textId="77777777" w:rsidR="005E7B81" w:rsidRPr="005F783E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  <w:sz w:val="28"/>
          <w:szCs w:val="28"/>
        </w:rPr>
      </w:pPr>
    </w:p>
    <w:p w14:paraId="12E93B3D" w14:textId="77777777" w:rsidR="005E7B81" w:rsidRPr="005F783E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5F783E">
        <w:rPr>
          <w:rFonts w:ascii="Times New Roman" w:hAnsi="Times New Roman"/>
          <w:b/>
          <w:caps/>
          <w:sz w:val="28"/>
          <w:szCs w:val="28"/>
        </w:rPr>
        <w:t>Рабочая  ПРОГРАММа УЧЕБНОЙ ДИСЦИПЛИНЫ</w:t>
      </w:r>
    </w:p>
    <w:p w14:paraId="18925433" w14:textId="6E4D1E24" w:rsidR="005E7B81" w:rsidRPr="003F1E21" w:rsidRDefault="0013200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iCs/>
          <w:caps/>
          <w:sz w:val="28"/>
          <w:szCs w:val="28"/>
        </w:rPr>
      </w:pPr>
      <w:r w:rsidRPr="003F1E21">
        <w:rPr>
          <w:rFonts w:ascii="Times New Roman" w:hAnsi="Times New Roman"/>
          <w:b/>
          <w:iCs/>
          <w:sz w:val="28"/>
          <w:szCs w:val="28"/>
        </w:rPr>
        <w:t>ОУД 13</w:t>
      </w:r>
      <w:r w:rsidR="009D6D94" w:rsidRPr="003F1E21">
        <w:rPr>
          <w:rFonts w:ascii="Times New Roman" w:hAnsi="Times New Roman"/>
          <w:b/>
          <w:iCs/>
          <w:sz w:val="28"/>
          <w:szCs w:val="28"/>
        </w:rPr>
        <w:t>.</w:t>
      </w:r>
      <w:r w:rsidRPr="003F1E21">
        <w:rPr>
          <w:rFonts w:ascii="Times New Roman" w:hAnsi="Times New Roman"/>
          <w:b/>
          <w:iCs/>
          <w:sz w:val="28"/>
          <w:szCs w:val="28"/>
        </w:rPr>
        <w:t xml:space="preserve"> Б</w:t>
      </w:r>
      <w:r w:rsidR="00BB2BF7" w:rsidRPr="003F1E21">
        <w:rPr>
          <w:rFonts w:ascii="Times New Roman" w:hAnsi="Times New Roman"/>
          <w:b/>
          <w:iCs/>
          <w:sz w:val="28"/>
          <w:szCs w:val="28"/>
        </w:rPr>
        <w:t>иология</w:t>
      </w:r>
    </w:p>
    <w:p w14:paraId="40B4F57B" w14:textId="77777777" w:rsidR="005E7B81" w:rsidRPr="005F783E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14:paraId="793A3810" w14:textId="77777777" w:rsidR="005E7B81" w:rsidRPr="005F783E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14:paraId="4985A97C" w14:textId="77777777" w:rsidR="005E7B81" w:rsidRPr="005F783E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14:paraId="27C3D4A3" w14:textId="77777777" w:rsidR="005E7B81" w:rsidRPr="005F783E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14:paraId="1EC13BD9" w14:textId="77777777" w:rsidR="005E7B81" w:rsidRPr="005F783E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14:paraId="7621A402" w14:textId="77777777" w:rsidR="005E7B81" w:rsidRPr="005F783E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14:paraId="039DD911" w14:textId="77777777" w:rsidR="005E7B81" w:rsidRPr="005F783E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14:paraId="599D09DC" w14:textId="77777777" w:rsidR="005E7B81" w:rsidRPr="005F783E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14:paraId="78902EF6" w14:textId="77777777" w:rsidR="005E7B81" w:rsidRPr="005F783E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14:paraId="4E667EBD" w14:textId="77777777" w:rsidR="00955042" w:rsidRPr="005F783E" w:rsidRDefault="00955042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14:paraId="4D18FDBD" w14:textId="77777777" w:rsidR="00955042" w:rsidRPr="005F783E" w:rsidRDefault="00955042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14:paraId="52CB16C6" w14:textId="77777777" w:rsidR="00955042" w:rsidRPr="005F783E" w:rsidRDefault="00955042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aps/>
        </w:rPr>
      </w:pPr>
    </w:p>
    <w:p w14:paraId="54357EF9" w14:textId="77777777" w:rsidR="005E7B81" w:rsidRPr="005F783E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caps/>
        </w:rPr>
      </w:pPr>
    </w:p>
    <w:p w14:paraId="2354F684" w14:textId="77777777" w:rsidR="005E7B81" w:rsidRPr="005F783E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</w:rPr>
      </w:pPr>
    </w:p>
    <w:p w14:paraId="0D81FA8D" w14:textId="77777777" w:rsidR="005E7B81" w:rsidRPr="005F783E" w:rsidRDefault="005E7B81" w:rsidP="005E7B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4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14:paraId="4E75A978" w14:textId="77777777" w:rsidR="005E7B81" w:rsidRPr="005F783E" w:rsidRDefault="005E7B81" w:rsidP="005E7B8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/>
          <w:spacing w:val="-2"/>
        </w:rPr>
      </w:pPr>
    </w:p>
    <w:p w14:paraId="12F34DEB" w14:textId="77777777" w:rsidR="005E7B81" w:rsidRPr="005F783E" w:rsidRDefault="005E7B81" w:rsidP="005E7B8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rFonts w:ascii="Times New Roman" w:hAnsi="Times New Roman"/>
          <w:spacing w:val="-2"/>
        </w:rPr>
      </w:pPr>
    </w:p>
    <w:p w14:paraId="1B00E460" w14:textId="77777777" w:rsidR="005E7B81" w:rsidRPr="005F783E" w:rsidRDefault="005E7B81" w:rsidP="005E7B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</w:rPr>
      </w:pPr>
      <w:r w:rsidRPr="005F783E">
        <w:rPr>
          <w:rFonts w:ascii="Times New Roman" w:hAnsi="Times New Roman"/>
          <w:bCs/>
        </w:rPr>
        <w:t>20</w:t>
      </w:r>
      <w:r w:rsidR="00914B51" w:rsidRPr="005F783E">
        <w:rPr>
          <w:rFonts w:ascii="Times New Roman" w:hAnsi="Times New Roman"/>
          <w:bCs/>
        </w:rPr>
        <w:t>2</w:t>
      </w:r>
      <w:r w:rsidR="00132001" w:rsidRPr="005F783E">
        <w:rPr>
          <w:rFonts w:ascii="Times New Roman" w:hAnsi="Times New Roman"/>
          <w:bCs/>
        </w:rPr>
        <w:t>3</w:t>
      </w:r>
      <w:r w:rsidRPr="005F783E">
        <w:rPr>
          <w:rFonts w:ascii="Times New Roman" w:hAnsi="Times New Roman"/>
          <w:bCs/>
        </w:rPr>
        <w:t>г.</w:t>
      </w:r>
    </w:p>
    <w:p w14:paraId="0C45EC9A" w14:textId="77777777" w:rsidR="005E7B81" w:rsidRPr="005F783E" w:rsidRDefault="005E7B81" w:rsidP="005E7B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</w:rPr>
      </w:pPr>
    </w:p>
    <w:p w14:paraId="71928C7C" w14:textId="77777777" w:rsidR="00955042" w:rsidRPr="005F783E" w:rsidRDefault="00955042" w:rsidP="005E7B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</w:rPr>
      </w:pPr>
    </w:p>
    <w:p w14:paraId="1E246843" w14:textId="77777777" w:rsidR="005E7B81" w:rsidRPr="005F783E" w:rsidRDefault="005E7B81" w:rsidP="009550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caps/>
          <w:sz w:val="28"/>
          <w:szCs w:val="28"/>
        </w:rPr>
      </w:pPr>
    </w:p>
    <w:p w14:paraId="75C08583" w14:textId="77777777" w:rsidR="00132001" w:rsidRPr="005F783E" w:rsidRDefault="00132001" w:rsidP="00132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5F783E">
        <w:rPr>
          <w:rFonts w:ascii="Times New Roman" w:eastAsia="Calibri" w:hAnsi="Times New Roman"/>
          <w:sz w:val="24"/>
          <w:szCs w:val="24"/>
        </w:rPr>
        <w:t xml:space="preserve">Рабочая программа учебной дисциплины «Биология» разработана на основании: </w:t>
      </w:r>
    </w:p>
    <w:p w14:paraId="75CEF51D" w14:textId="77777777" w:rsidR="00132001" w:rsidRPr="005F783E" w:rsidRDefault="00132001" w:rsidP="00132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5F783E">
        <w:rPr>
          <w:rFonts w:ascii="Times New Roman" w:eastAsia="Calibri" w:hAnsi="Times New Roman"/>
          <w:sz w:val="24"/>
          <w:szCs w:val="24"/>
        </w:rPr>
        <w:t xml:space="preserve">-Федерального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г.№ 413 с изменениями и дополнениями, </w:t>
      </w:r>
    </w:p>
    <w:p w14:paraId="1F9E4390" w14:textId="77777777" w:rsidR="00132001" w:rsidRPr="005F783E" w:rsidRDefault="00132001" w:rsidP="00132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5F783E">
        <w:rPr>
          <w:rFonts w:ascii="Times New Roman" w:eastAsia="Calibri" w:hAnsi="Times New Roman"/>
          <w:sz w:val="24"/>
          <w:szCs w:val="24"/>
        </w:rPr>
        <w:t xml:space="preserve">-Приказа Министерство просвещения РФ от 12 августа 2022 г.№ 732 «О внесении изменений в федеральный государственный образовательный стандарт среднего общего образования» далее ФГОС-СОО, </w:t>
      </w:r>
    </w:p>
    <w:p w14:paraId="15929FB1" w14:textId="1E44FBCC" w:rsidR="00132001" w:rsidRPr="005F783E" w:rsidRDefault="00132001" w:rsidP="00732C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5F783E">
        <w:rPr>
          <w:rFonts w:ascii="Times New Roman" w:eastAsia="Calibri" w:hAnsi="Times New Roman"/>
          <w:sz w:val="24"/>
          <w:szCs w:val="24"/>
        </w:rPr>
        <w:t>-Приказ</w:t>
      </w:r>
      <w:r w:rsidR="00732C07" w:rsidRPr="005F783E">
        <w:rPr>
          <w:rFonts w:ascii="Times New Roman" w:eastAsia="Calibri" w:hAnsi="Times New Roman"/>
          <w:sz w:val="24"/>
          <w:szCs w:val="24"/>
        </w:rPr>
        <w:t>а</w:t>
      </w:r>
      <w:r w:rsidRPr="005F783E">
        <w:rPr>
          <w:rFonts w:ascii="Times New Roman" w:eastAsia="Calibri" w:hAnsi="Times New Roman"/>
          <w:sz w:val="24"/>
          <w:szCs w:val="24"/>
        </w:rPr>
        <w:t xml:space="preserve"> </w:t>
      </w:r>
      <w:r w:rsidR="00732C07" w:rsidRPr="005F783E">
        <w:rPr>
          <w:rFonts w:ascii="Times New Roman" w:eastAsia="Calibri" w:hAnsi="Times New Roman"/>
          <w:sz w:val="24"/>
          <w:szCs w:val="24"/>
        </w:rPr>
        <w:t>Минобрнауки России от</w:t>
      </w:r>
      <w:r w:rsidRPr="005F783E">
        <w:rPr>
          <w:rFonts w:ascii="Times New Roman" w:eastAsia="Calibri" w:hAnsi="Times New Roman"/>
          <w:sz w:val="24"/>
          <w:szCs w:val="24"/>
        </w:rPr>
        <w:t xml:space="preserve"> 23.11.2022 №1014 «Об утверждении Федеральной образовательной программы среднего общего образования» (ФОП СОО), </w:t>
      </w:r>
    </w:p>
    <w:p w14:paraId="3504FB81" w14:textId="66F8D55D" w:rsidR="00132001" w:rsidRPr="005F783E" w:rsidRDefault="00132001" w:rsidP="005424D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5F783E">
        <w:rPr>
          <w:rFonts w:ascii="Times New Roman" w:eastAsia="Calibri" w:hAnsi="Times New Roman"/>
          <w:sz w:val="24"/>
          <w:szCs w:val="24"/>
        </w:rPr>
        <w:t>-</w:t>
      </w:r>
      <w:r w:rsidR="005424D4" w:rsidRPr="005F783E">
        <w:rPr>
          <w:rFonts w:ascii="Times New Roman" w:eastAsia="Calibri" w:hAnsi="Times New Roman"/>
          <w:sz w:val="24"/>
          <w:szCs w:val="24"/>
        </w:rPr>
        <w:t xml:space="preserve"> Приказа </w:t>
      </w:r>
      <w:proofErr w:type="spellStart"/>
      <w:r w:rsidR="005424D4" w:rsidRPr="005F783E">
        <w:rPr>
          <w:rFonts w:ascii="Times New Roman" w:eastAsia="Calibri" w:hAnsi="Times New Roman"/>
          <w:sz w:val="24"/>
          <w:szCs w:val="24"/>
        </w:rPr>
        <w:t>Минпросвещения</w:t>
      </w:r>
      <w:proofErr w:type="spellEnd"/>
      <w:r w:rsidR="005424D4" w:rsidRPr="005F783E">
        <w:rPr>
          <w:rFonts w:ascii="Times New Roman" w:eastAsia="Calibri" w:hAnsi="Times New Roman"/>
          <w:sz w:val="24"/>
          <w:szCs w:val="24"/>
        </w:rPr>
        <w:t xml:space="preserve"> России от 18.05.2022 N 339 «Об утверждении федерального государственного образовательного стандарта среднего профессионального образования по специальности 21.02.19 Землеустройство»</w:t>
      </w:r>
      <w:r w:rsidRPr="005F783E">
        <w:rPr>
          <w:rFonts w:ascii="Times New Roman" w:eastAsia="Calibri" w:hAnsi="Times New Roman"/>
          <w:sz w:val="24"/>
          <w:szCs w:val="24"/>
        </w:rPr>
        <w:t>;</w:t>
      </w:r>
    </w:p>
    <w:p w14:paraId="1B31522A" w14:textId="77777777" w:rsidR="00132001" w:rsidRPr="005F783E" w:rsidRDefault="00132001" w:rsidP="00732C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5F783E">
        <w:rPr>
          <w:rFonts w:ascii="Times New Roman" w:eastAsia="Calibri" w:hAnsi="Times New Roman"/>
          <w:sz w:val="24"/>
          <w:szCs w:val="24"/>
        </w:rPr>
        <w:t>с учетом:</w:t>
      </w:r>
    </w:p>
    <w:p w14:paraId="4E29E7FA" w14:textId="77777777" w:rsidR="00132001" w:rsidRPr="005F783E" w:rsidRDefault="00132001" w:rsidP="00732C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5F783E">
        <w:rPr>
          <w:rFonts w:ascii="Times New Roman" w:eastAsia="Calibri" w:hAnsi="Times New Roman"/>
          <w:sz w:val="24"/>
          <w:szCs w:val="24"/>
        </w:rPr>
        <w:t>- примерной рабочей программы общеобразовательной дисциплины «Биология»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г.,</w:t>
      </w:r>
    </w:p>
    <w:p w14:paraId="38B5500A" w14:textId="68EB5B8F" w:rsidR="00132001" w:rsidRPr="005F783E" w:rsidRDefault="00132001" w:rsidP="00132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5F783E">
        <w:rPr>
          <w:rFonts w:ascii="Times New Roman" w:eastAsia="Calibri" w:hAnsi="Times New Roman"/>
          <w:sz w:val="24"/>
          <w:szCs w:val="24"/>
        </w:rPr>
        <w:t>-методики преподавания общеобразовательной дисциплины «</w:t>
      </w:r>
      <w:r w:rsidR="005424D4" w:rsidRPr="005F783E">
        <w:rPr>
          <w:rFonts w:ascii="Times New Roman" w:eastAsia="Calibri" w:hAnsi="Times New Roman"/>
          <w:sz w:val="24"/>
          <w:szCs w:val="24"/>
        </w:rPr>
        <w:t>Биология</w:t>
      </w:r>
      <w:r w:rsidRPr="005F783E">
        <w:rPr>
          <w:rFonts w:ascii="Times New Roman" w:eastAsia="Calibri" w:hAnsi="Times New Roman"/>
          <w:sz w:val="24"/>
          <w:szCs w:val="24"/>
        </w:rPr>
        <w:t>»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</w:t>
      </w:r>
    </w:p>
    <w:p w14:paraId="1ECC70E4" w14:textId="19FC1D30" w:rsidR="00132001" w:rsidRPr="005F783E" w:rsidRDefault="00132001" w:rsidP="00132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5F783E">
        <w:rPr>
          <w:rFonts w:ascii="Times New Roman" w:eastAsia="Calibri" w:hAnsi="Times New Roman"/>
          <w:sz w:val="24"/>
          <w:szCs w:val="24"/>
        </w:rPr>
        <w:t>Содержание рабочей программы по дисциплине «</w:t>
      </w:r>
      <w:r w:rsidR="005424D4" w:rsidRPr="005F783E">
        <w:rPr>
          <w:rFonts w:ascii="Times New Roman" w:eastAsia="Calibri" w:hAnsi="Times New Roman"/>
          <w:sz w:val="24"/>
          <w:szCs w:val="24"/>
        </w:rPr>
        <w:t>Биология</w:t>
      </w:r>
      <w:r w:rsidRPr="005F783E">
        <w:rPr>
          <w:rFonts w:ascii="Times New Roman" w:eastAsia="Calibri" w:hAnsi="Times New Roman"/>
          <w:sz w:val="24"/>
          <w:szCs w:val="24"/>
        </w:rPr>
        <w:t>» разработано на основе:</w:t>
      </w:r>
    </w:p>
    <w:p w14:paraId="2413ABD4" w14:textId="2E667B35" w:rsidR="00132001" w:rsidRPr="005F783E" w:rsidRDefault="00132001" w:rsidP="00132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5F783E">
        <w:rPr>
          <w:rFonts w:ascii="Times New Roman" w:eastAsia="Calibri" w:hAnsi="Times New Roman"/>
          <w:sz w:val="24"/>
          <w:szCs w:val="24"/>
        </w:rPr>
        <w:t>- синхронизации образовательных результатов ФГОС СОО (личностных, предметных, метапредметных) и ФГОС СПО (ОК,</w:t>
      </w:r>
      <w:r w:rsidR="00374D99" w:rsidRPr="005F783E">
        <w:rPr>
          <w:rFonts w:ascii="Times New Roman" w:eastAsia="Calibri" w:hAnsi="Times New Roman"/>
          <w:sz w:val="24"/>
          <w:szCs w:val="24"/>
        </w:rPr>
        <w:t xml:space="preserve"> </w:t>
      </w:r>
      <w:r w:rsidRPr="005F783E">
        <w:rPr>
          <w:rFonts w:ascii="Times New Roman" w:eastAsia="Calibri" w:hAnsi="Times New Roman"/>
          <w:sz w:val="24"/>
          <w:szCs w:val="24"/>
        </w:rPr>
        <w:t>ПК) с учетом профильной направленности специальности;</w:t>
      </w:r>
    </w:p>
    <w:p w14:paraId="21B3A50E" w14:textId="13F61525" w:rsidR="00132001" w:rsidRPr="005F783E" w:rsidRDefault="00132001" w:rsidP="00132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5F783E">
        <w:rPr>
          <w:rFonts w:ascii="Times New Roman" w:eastAsia="Calibri" w:hAnsi="Times New Roman"/>
          <w:sz w:val="24"/>
          <w:szCs w:val="24"/>
        </w:rPr>
        <w:t>-интеграции и преемственности содержания по дисциплине «</w:t>
      </w:r>
      <w:r w:rsidR="005424D4" w:rsidRPr="005F783E">
        <w:rPr>
          <w:rFonts w:ascii="Times New Roman" w:eastAsia="Calibri" w:hAnsi="Times New Roman"/>
          <w:sz w:val="24"/>
          <w:szCs w:val="24"/>
        </w:rPr>
        <w:t>Биология</w:t>
      </w:r>
      <w:r w:rsidRPr="005F783E">
        <w:rPr>
          <w:rFonts w:ascii="Times New Roman" w:eastAsia="Calibri" w:hAnsi="Times New Roman"/>
          <w:sz w:val="24"/>
          <w:szCs w:val="24"/>
        </w:rPr>
        <w:t>» и содержания учебных дисциплин и профессиональных модулей ФГОС СПО.</w:t>
      </w:r>
    </w:p>
    <w:p w14:paraId="03CFD70B" w14:textId="77777777" w:rsidR="00132001" w:rsidRPr="005F783E" w:rsidRDefault="00132001" w:rsidP="00132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14:paraId="57796303" w14:textId="77777777" w:rsidR="00132001" w:rsidRPr="005F783E" w:rsidRDefault="00132001" w:rsidP="00132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5F783E">
        <w:rPr>
          <w:rFonts w:ascii="Times New Roman" w:eastAsia="Calibri" w:hAnsi="Times New Roman"/>
          <w:sz w:val="24"/>
          <w:szCs w:val="24"/>
        </w:rPr>
        <w:t>Организация-разработчик: ГБПОУ РК «Керченский политехнический колледж»</w:t>
      </w:r>
    </w:p>
    <w:p w14:paraId="66D855C2" w14:textId="3C87D70C" w:rsidR="00132001" w:rsidRPr="005F783E" w:rsidRDefault="00132001" w:rsidP="00132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5F783E">
        <w:rPr>
          <w:rFonts w:ascii="Times New Roman" w:eastAsia="Calibri" w:hAnsi="Times New Roman"/>
          <w:sz w:val="24"/>
          <w:szCs w:val="24"/>
        </w:rPr>
        <w:t xml:space="preserve">Разработчики: </w:t>
      </w:r>
      <w:proofErr w:type="spellStart"/>
      <w:r w:rsidR="00732C07" w:rsidRPr="005F783E">
        <w:rPr>
          <w:rFonts w:ascii="Times New Roman" w:hAnsi="Times New Roman"/>
          <w:sz w:val="24"/>
          <w:szCs w:val="24"/>
        </w:rPr>
        <w:t>Зубцова</w:t>
      </w:r>
      <w:proofErr w:type="spellEnd"/>
      <w:r w:rsidR="00732C07" w:rsidRPr="005F783E">
        <w:rPr>
          <w:rFonts w:ascii="Times New Roman" w:hAnsi="Times New Roman"/>
          <w:sz w:val="24"/>
          <w:szCs w:val="24"/>
        </w:rPr>
        <w:t xml:space="preserve"> Елена Сергеевна</w:t>
      </w:r>
      <w:r w:rsidRPr="005F783E">
        <w:rPr>
          <w:rFonts w:ascii="Times New Roman" w:hAnsi="Times New Roman"/>
          <w:sz w:val="24"/>
          <w:szCs w:val="24"/>
        </w:rPr>
        <w:t xml:space="preserve">, преподаватель </w:t>
      </w:r>
      <w:r w:rsidRPr="005F783E">
        <w:rPr>
          <w:rFonts w:ascii="Times New Roman" w:hAnsi="Times New Roman"/>
          <w:sz w:val="24"/>
          <w:szCs w:val="24"/>
          <w:lang w:val="en-US"/>
        </w:rPr>
        <w:t>I</w:t>
      </w:r>
      <w:r w:rsidRPr="005F783E">
        <w:rPr>
          <w:rFonts w:ascii="Times New Roman" w:hAnsi="Times New Roman"/>
          <w:sz w:val="24"/>
          <w:szCs w:val="24"/>
        </w:rPr>
        <w:t xml:space="preserve"> категории</w:t>
      </w:r>
    </w:p>
    <w:p w14:paraId="19D10AB9" w14:textId="77777777" w:rsidR="00132001" w:rsidRPr="005F783E" w:rsidRDefault="00132001" w:rsidP="00C053E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14:paraId="03950F83" w14:textId="77777777" w:rsidR="00132001" w:rsidRPr="005F783E" w:rsidRDefault="00132001" w:rsidP="0013200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5387"/>
        <w:gridCol w:w="3969"/>
      </w:tblGrid>
      <w:tr w:rsidR="00132001" w:rsidRPr="00C949FA" w14:paraId="14925B01" w14:textId="77777777" w:rsidTr="00C053E6">
        <w:tc>
          <w:tcPr>
            <w:tcW w:w="5387" w:type="dxa"/>
            <w:hideMark/>
          </w:tcPr>
          <w:p w14:paraId="0880BFD4" w14:textId="77777777" w:rsidR="00C053E6" w:rsidRPr="005F783E" w:rsidRDefault="00C053E6" w:rsidP="00C053E6">
            <w:pPr>
              <w:spacing w:after="0"/>
              <w:ind w:right="459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>Рассмотрено и одобрено на заседании предметной цикловой комиссии</w:t>
            </w:r>
          </w:p>
          <w:p w14:paraId="4E4BD413" w14:textId="050194A4" w:rsidR="00C053E6" w:rsidRPr="005F783E" w:rsidRDefault="00732C07" w:rsidP="00C053E6">
            <w:pPr>
              <w:spacing w:after="0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>о</w:t>
            </w:r>
            <w:r w:rsidR="00C053E6" w:rsidRPr="005F783E">
              <w:rPr>
                <w:rFonts w:ascii="Times New Roman" w:hAnsi="Times New Roman"/>
              </w:rPr>
              <w:t>бщеобразовательных дисциплин</w:t>
            </w:r>
          </w:p>
          <w:p w14:paraId="4E13AF3F" w14:textId="77777777" w:rsidR="00C053E6" w:rsidRPr="005F783E" w:rsidRDefault="00C053E6" w:rsidP="00C053E6">
            <w:pPr>
              <w:spacing w:after="0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 xml:space="preserve">Протокол № ______ </w:t>
            </w:r>
          </w:p>
          <w:p w14:paraId="6436F5A0" w14:textId="77777777" w:rsidR="00C053E6" w:rsidRPr="005F783E" w:rsidRDefault="00C053E6" w:rsidP="00C053E6">
            <w:pPr>
              <w:spacing w:after="0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>от «____» _____________ 20____ г.</w:t>
            </w:r>
          </w:p>
          <w:p w14:paraId="2B79F0FD" w14:textId="77777777" w:rsidR="00C053E6" w:rsidRPr="005F783E" w:rsidRDefault="00C053E6" w:rsidP="00C053E6">
            <w:pPr>
              <w:spacing w:after="0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>Председатель ПЦК ________________</w:t>
            </w:r>
          </w:p>
          <w:p w14:paraId="001EE90A" w14:textId="10EB97EA" w:rsidR="00132001" w:rsidRPr="005F783E" w:rsidRDefault="00C053E6" w:rsidP="00EB73D1">
            <w:pPr>
              <w:spacing w:after="0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 xml:space="preserve">                                     Зимина Ю.А</w:t>
            </w:r>
            <w:r w:rsidR="00DF3134" w:rsidRPr="005F783E">
              <w:rPr>
                <w:rFonts w:ascii="Times New Roman" w:hAnsi="Times New Roman"/>
              </w:rPr>
              <w:t>.</w:t>
            </w:r>
          </w:p>
        </w:tc>
        <w:tc>
          <w:tcPr>
            <w:tcW w:w="3969" w:type="dxa"/>
            <w:hideMark/>
          </w:tcPr>
          <w:p w14:paraId="3CDED0EA" w14:textId="77777777" w:rsidR="00132001" w:rsidRPr="00C949FA" w:rsidRDefault="00132001" w:rsidP="00EB73D1">
            <w:pPr>
              <w:spacing w:after="0"/>
              <w:rPr>
                <w:rFonts w:ascii="Times New Roman" w:hAnsi="Times New Roman"/>
              </w:rPr>
            </w:pPr>
            <w:r w:rsidRPr="00C949FA">
              <w:rPr>
                <w:rFonts w:ascii="Times New Roman" w:hAnsi="Times New Roman"/>
              </w:rPr>
              <w:t>Рассмотрено и одобрено на заседании           предметной цикловой комиссии</w:t>
            </w:r>
          </w:p>
          <w:p w14:paraId="5AA6BC18" w14:textId="2136FADA" w:rsidR="00DF3134" w:rsidRPr="00C949FA" w:rsidRDefault="00C949FA" w:rsidP="00EB73D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C949FA">
              <w:rPr>
                <w:rFonts w:ascii="Times New Roman" w:hAnsi="Times New Roman"/>
              </w:rPr>
              <w:t>электро</w:t>
            </w:r>
            <w:proofErr w:type="spellEnd"/>
            <w:r w:rsidRPr="00C949FA">
              <w:rPr>
                <w:rFonts w:ascii="Times New Roman" w:hAnsi="Times New Roman"/>
              </w:rPr>
              <w:t xml:space="preserve"> – </w:t>
            </w:r>
            <w:proofErr w:type="gramStart"/>
            <w:r w:rsidRPr="00C949FA">
              <w:rPr>
                <w:rFonts w:ascii="Times New Roman" w:hAnsi="Times New Roman"/>
              </w:rPr>
              <w:t xml:space="preserve">технических </w:t>
            </w:r>
            <w:r w:rsidR="00DF3134" w:rsidRPr="00C949FA">
              <w:rPr>
                <w:rFonts w:ascii="Times New Roman" w:hAnsi="Times New Roman"/>
              </w:rPr>
              <w:t xml:space="preserve"> дисциплин</w:t>
            </w:r>
            <w:proofErr w:type="gramEnd"/>
            <w:r w:rsidR="00732C07" w:rsidRPr="00C949FA">
              <w:rPr>
                <w:rFonts w:ascii="Times New Roman" w:hAnsi="Times New Roman"/>
              </w:rPr>
              <w:t xml:space="preserve"> </w:t>
            </w:r>
          </w:p>
          <w:p w14:paraId="14D53FBE" w14:textId="498AC48D" w:rsidR="00132001" w:rsidRPr="00C949FA" w:rsidRDefault="00132001" w:rsidP="00EB73D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C949FA">
              <w:rPr>
                <w:rFonts w:ascii="Times New Roman" w:hAnsi="Times New Roman"/>
              </w:rPr>
              <w:t xml:space="preserve">Протокол № ______ </w:t>
            </w:r>
          </w:p>
          <w:p w14:paraId="53FB27DA" w14:textId="77777777" w:rsidR="00132001" w:rsidRPr="00C949FA" w:rsidRDefault="00132001" w:rsidP="00EB73D1">
            <w:pPr>
              <w:spacing w:after="0"/>
              <w:rPr>
                <w:rFonts w:ascii="Times New Roman" w:hAnsi="Times New Roman"/>
              </w:rPr>
            </w:pPr>
            <w:r w:rsidRPr="00C949FA">
              <w:rPr>
                <w:rFonts w:ascii="Times New Roman" w:hAnsi="Times New Roman"/>
              </w:rPr>
              <w:t>от «____» _____________ 20__ г.</w:t>
            </w:r>
          </w:p>
          <w:p w14:paraId="6534A924" w14:textId="77777777" w:rsidR="00132001" w:rsidRPr="00C949FA" w:rsidRDefault="00132001" w:rsidP="00EB73D1">
            <w:pPr>
              <w:spacing w:after="0"/>
              <w:rPr>
                <w:rFonts w:ascii="Times New Roman" w:hAnsi="Times New Roman"/>
              </w:rPr>
            </w:pPr>
            <w:r w:rsidRPr="00C949FA">
              <w:rPr>
                <w:rFonts w:ascii="Times New Roman" w:hAnsi="Times New Roman"/>
              </w:rPr>
              <w:t>Председатель ПЦК ________________</w:t>
            </w:r>
          </w:p>
          <w:p w14:paraId="3049A6D7" w14:textId="46C68755" w:rsidR="00132001" w:rsidRPr="00C949FA" w:rsidRDefault="00C949FA" w:rsidP="00DF3134">
            <w:pPr>
              <w:spacing w:after="0"/>
              <w:jc w:val="right"/>
              <w:rPr>
                <w:rFonts w:ascii="Times New Roman" w:hAnsi="Times New Roman"/>
              </w:rPr>
            </w:pPr>
            <w:r w:rsidRPr="00C949FA">
              <w:rPr>
                <w:rFonts w:ascii="Times New Roman" w:hAnsi="Times New Roman"/>
              </w:rPr>
              <w:t>Гапоненко С. Н.</w:t>
            </w:r>
          </w:p>
        </w:tc>
      </w:tr>
      <w:tr w:rsidR="00C053E6" w:rsidRPr="005F783E" w14:paraId="4D7DBBB3" w14:textId="77777777" w:rsidTr="00C053E6">
        <w:tc>
          <w:tcPr>
            <w:tcW w:w="5387" w:type="dxa"/>
          </w:tcPr>
          <w:p w14:paraId="4DB9E11F" w14:textId="77777777" w:rsidR="00C053E6" w:rsidRPr="005F783E" w:rsidRDefault="00C053E6" w:rsidP="00C053E6">
            <w:pPr>
              <w:spacing w:after="0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>СОГЛАСОВАНО</w:t>
            </w:r>
          </w:p>
          <w:p w14:paraId="6EFE3F18" w14:textId="77777777" w:rsidR="00C053E6" w:rsidRPr="005F783E" w:rsidRDefault="00C053E6" w:rsidP="00C053E6">
            <w:pPr>
              <w:spacing w:after="0"/>
              <w:ind w:right="-366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>на заседании методического совета</w:t>
            </w:r>
          </w:p>
          <w:p w14:paraId="2AC77DF2" w14:textId="77777777" w:rsidR="00C053E6" w:rsidRPr="005F783E" w:rsidRDefault="00C053E6" w:rsidP="00C053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 xml:space="preserve">Протокол № ______ </w:t>
            </w:r>
          </w:p>
          <w:p w14:paraId="42377B11" w14:textId="77777777" w:rsidR="00C053E6" w:rsidRPr="005F783E" w:rsidRDefault="00C053E6" w:rsidP="00C053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>от «____» _____________ 20__ г.</w:t>
            </w:r>
          </w:p>
          <w:p w14:paraId="6578FFF5" w14:textId="77777777" w:rsidR="00C053E6" w:rsidRPr="005F783E" w:rsidRDefault="00C053E6" w:rsidP="00C053E6">
            <w:pPr>
              <w:spacing w:after="0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>Председатель методсовета</w:t>
            </w:r>
          </w:p>
          <w:p w14:paraId="6E005077" w14:textId="72E44298" w:rsidR="00C053E6" w:rsidRPr="005F783E" w:rsidRDefault="00DF3134" w:rsidP="00C053E6">
            <w:pPr>
              <w:spacing w:after="0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 xml:space="preserve">___________________ </w:t>
            </w:r>
            <w:r w:rsidR="00C053E6" w:rsidRPr="005F783E">
              <w:rPr>
                <w:rFonts w:ascii="Times New Roman" w:hAnsi="Times New Roman"/>
              </w:rPr>
              <w:t>Казак</w:t>
            </w:r>
            <w:r w:rsidRPr="005F783E">
              <w:rPr>
                <w:rFonts w:ascii="Times New Roman" w:hAnsi="Times New Roman"/>
              </w:rPr>
              <w:t xml:space="preserve"> С. В. </w:t>
            </w:r>
          </w:p>
        </w:tc>
        <w:tc>
          <w:tcPr>
            <w:tcW w:w="3969" w:type="dxa"/>
          </w:tcPr>
          <w:p w14:paraId="1DF6530D" w14:textId="77777777" w:rsidR="00C053E6" w:rsidRPr="005F783E" w:rsidRDefault="00C053E6" w:rsidP="00EB73D1">
            <w:pPr>
              <w:spacing w:after="0"/>
              <w:rPr>
                <w:rFonts w:ascii="Times New Roman" w:hAnsi="Times New Roman"/>
              </w:rPr>
            </w:pPr>
          </w:p>
          <w:p w14:paraId="0DDCC928" w14:textId="77777777" w:rsidR="000E3B32" w:rsidRPr="005F783E" w:rsidRDefault="000E3B32" w:rsidP="00EB73D1">
            <w:pPr>
              <w:spacing w:after="0"/>
              <w:rPr>
                <w:rFonts w:ascii="Times New Roman" w:hAnsi="Times New Roman"/>
              </w:rPr>
            </w:pPr>
          </w:p>
          <w:p w14:paraId="6A1DB62E" w14:textId="77777777" w:rsidR="000E3B32" w:rsidRPr="005F783E" w:rsidRDefault="000E3B32" w:rsidP="00EB73D1">
            <w:pPr>
              <w:spacing w:after="0"/>
              <w:rPr>
                <w:rFonts w:ascii="Times New Roman" w:hAnsi="Times New Roman"/>
              </w:rPr>
            </w:pPr>
          </w:p>
          <w:p w14:paraId="10E2FAD3" w14:textId="77777777" w:rsidR="000E3B32" w:rsidRPr="005F783E" w:rsidRDefault="000E3B32" w:rsidP="00EB73D1">
            <w:pPr>
              <w:spacing w:after="0"/>
              <w:rPr>
                <w:rFonts w:ascii="Times New Roman" w:hAnsi="Times New Roman"/>
              </w:rPr>
            </w:pPr>
          </w:p>
          <w:p w14:paraId="6EBD2AA5" w14:textId="77777777" w:rsidR="000E3B32" w:rsidRPr="005F783E" w:rsidRDefault="000E3B32" w:rsidP="00EB73D1">
            <w:pPr>
              <w:spacing w:after="0"/>
              <w:rPr>
                <w:rFonts w:ascii="Times New Roman" w:hAnsi="Times New Roman"/>
              </w:rPr>
            </w:pPr>
          </w:p>
          <w:p w14:paraId="6A19EC68" w14:textId="77777777" w:rsidR="000E3B32" w:rsidRPr="005F783E" w:rsidRDefault="000E3B32" w:rsidP="00EB73D1">
            <w:pPr>
              <w:spacing w:after="0"/>
              <w:rPr>
                <w:rFonts w:ascii="Times New Roman" w:hAnsi="Times New Roman"/>
              </w:rPr>
            </w:pPr>
          </w:p>
          <w:p w14:paraId="1D1BC5BE" w14:textId="77777777" w:rsidR="000E3B32" w:rsidRPr="005F783E" w:rsidRDefault="000E3B32" w:rsidP="00EB73D1">
            <w:pPr>
              <w:spacing w:after="0"/>
              <w:rPr>
                <w:rFonts w:ascii="Times New Roman" w:hAnsi="Times New Roman"/>
              </w:rPr>
            </w:pPr>
          </w:p>
        </w:tc>
      </w:tr>
    </w:tbl>
    <w:p w14:paraId="6295DF04" w14:textId="77777777" w:rsidR="005424D4" w:rsidRPr="005F783E" w:rsidRDefault="005424D4" w:rsidP="005E7B81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B96AC46" w14:textId="77777777" w:rsidR="003B0F99" w:rsidRPr="005F783E" w:rsidRDefault="003B0F99" w:rsidP="005E7B81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F783E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14:paraId="0E5BE900" w14:textId="77777777" w:rsidR="003B0F99" w:rsidRPr="005F783E" w:rsidRDefault="003B0F99" w:rsidP="003B0F99">
      <w:pPr>
        <w:spacing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9976" w:type="dxa"/>
        <w:tblLayout w:type="fixed"/>
        <w:tblLook w:val="01E0" w:firstRow="1" w:lastRow="1" w:firstColumn="1" w:lastColumn="1" w:noHBand="0" w:noVBand="0"/>
      </w:tblPr>
      <w:tblGrid>
        <w:gridCol w:w="8330"/>
        <w:gridCol w:w="1646"/>
      </w:tblGrid>
      <w:tr w:rsidR="003B0F99" w:rsidRPr="005F783E" w14:paraId="639E88A4" w14:textId="77777777" w:rsidTr="00EB73D1">
        <w:tc>
          <w:tcPr>
            <w:tcW w:w="8330" w:type="dxa"/>
          </w:tcPr>
          <w:p w14:paraId="77066A4E" w14:textId="77777777" w:rsidR="003B0F99" w:rsidRPr="005F783E" w:rsidRDefault="003B0F99" w:rsidP="00602E13">
            <w:pPr>
              <w:numPr>
                <w:ilvl w:val="0"/>
                <w:numId w:val="2"/>
              </w:numPr>
              <w:suppressAutoHyphens/>
              <w:spacing w:after="0" w:line="360" w:lineRule="auto"/>
              <w:ind w:righ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646" w:type="dxa"/>
          </w:tcPr>
          <w:p w14:paraId="4C293336" w14:textId="28B01BC4" w:rsidR="003B0F99" w:rsidRPr="005F783E" w:rsidRDefault="003B0F99" w:rsidP="009107BE">
            <w:pPr>
              <w:spacing w:after="0" w:line="360" w:lineRule="auto"/>
              <w:ind w:left="31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B0F99" w:rsidRPr="005F783E" w14:paraId="2333A9AF" w14:textId="77777777" w:rsidTr="00EB73D1">
        <w:tc>
          <w:tcPr>
            <w:tcW w:w="8330" w:type="dxa"/>
          </w:tcPr>
          <w:p w14:paraId="53ECD63E" w14:textId="77777777" w:rsidR="003B0F99" w:rsidRPr="005F783E" w:rsidRDefault="003B0F99" w:rsidP="00955042">
            <w:pPr>
              <w:numPr>
                <w:ilvl w:val="0"/>
                <w:numId w:val="2"/>
              </w:numPr>
              <w:suppressAutoHyphens/>
              <w:spacing w:after="0" w:line="360" w:lineRule="auto"/>
              <w:ind w:righ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646" w:type="dxa"/>
          </w:tcPr>
          <w:p w14:paraId="3FE3DA1F" w14:textId="0725ECEC" w:rsidR="003B0F99" w:rsidRPr="005F783E" w:rsidRDefault="003B0F99" w:rsidP="009107BE">
            <w:pPr>
              <w:spacing w:after="0" w:line="360" w:lineRule="auto"/>
              <w:ind w:left="31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55042" w:rsidRPr="005F783E" w14:paraId="5276FD09" w14:textId="77777777" w:rsidTr="00EB73D1">
        <w:tc>
          <w:tcPr>
            <w:tcW w:w="8330" w:type="dxa"/>
          </w:tcPr>
          <w:p w14:paraId="100170EC" w14:textId="77777777" w:rsidR="00955042" w:rsidRPr="005F783E" w:rsidRDefault="00955042" w:rsidP="00955042">
            <w:pPr>
              <w:numPr>
                <w:ilvl w:val="0"/>
                <w:numId w:val="2"/>
              </w:numPr>
              <w:suppressAutoHyphens/>
              <w:spacing w:after="0" w:line="360" w:lineRule="auto"/>
              <w:ind w:righ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646" w:type="dxa"/>
          </w:tcPr>
          <w:p w14:paraId="2255D91D" w14:textId="2B5B926A" w:rsidR="00955042" w:rsidRPr="005F783E" w:rsidRDefault="00955042" w:rsidP="009107BE">
            <w:pPr>
              <w:spacing w:after="0" w:line="360" w:lineRule="auto"/>
              <w:ind w:left="31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B0F99" w:rsidRPr="005F783E" w14:paraId="3D40247E" w14:textId="77777777" w:rsidTr="00EB73D1">
        <w:tc>
          <w:tcPr>
            <w:tcW w:w="8330" w:type="dxa"/>
          </w:tcPr>
          <w:p w14:paraId="39D61165" w14:textId="77777777" w:rsidR="003B0F99" w:rsidRPr="005F783E" w:rsidRDefault="003B0F99" w:rsidP="00955042">
            <w:pPr>
              <w:numPr>
                <w:ilvl w:val="0"/>
                <w:numId w:val="2"/>
              </w:numPr>
              <w:suppressAutoHyphens/>
              <w:spacing w:after="0" w:line="360" w:lineRule="auto"/>
              <w:ind w:righ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646" w:type="dxa"/>
          </w:tcPr>
          <w:p w14:paraId="64662256" w14:textId="2B720968" w:rsidR="003B0F99" w:rsidRPr="005F783E" w:rsidRDefault="003B0F99" w:rsidP="009107BE">
            <w:pPr>
              <w:spacing w:after="0" w:line="360" w:lineRule="auto"/>
              <w:ind w:left="31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A559F" w:rsidRPr="005F783E" w14:paraId="6B212B4E" w14:textId="77777777" w:rsidTr="00EB73D1">
        <w:tc>
          <w:tcPr>
            <w:tcW w:w="8330" w:type="dxa"/>
          </w:tcPr>
          <w:p w14:paraId="60C4DB26" w14:textId="77777777" w:rsidR="00DA559F" w:rsidRPr="005F783E" w:rsidRDefault="00DA559F" w:rsidP="00132001">
            <w:pPr>
              <w:suppressAutoHyphens/>
              <w:spacing w:after="0" w:line="360" w:lineRule="auto"/>
              <w:ind w:left="1004" w:righ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46" w:type="dxa"/>
          </w:tcPr>
          <w:p w14:paraId="7B1837CA" w14:textId="77777777" w:rsidR="00DA559F" w:rsidRPr="005F783E" w:rsidRDefault="00DA559F" w:rsidP="009107BE">
            <w:pPr>
              <w:spacing w:after="0" w:line="360" w:lineRule="auto"/>
              <w:ind w:left="31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728730F7" w14:textId="77777777" w:rsidR="00132001" w:rsidRPr="005F783E" w:rsidRDefault="003B0F99" w:rsidP="006661BE">
      <w:pPr>
        <w:spacing w:after="0" w:line="0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F783E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="00132001" w:rsidRPr="005F783E">
        <w:rPr>
          <w:rFonts w:ascii="Times New Roman" w:hAnsi="Times New Roman"/>
          <w:b/>
          <w:bCs/>
          <w:sz w:val="24"/>
          <w:szCs w:val="24"/>
        </w:rPr>
        <w:lastRenderedPageBreak/>
        <w:t>1. Общая характеристика рабочей программы учебной дисциплины «</w:t>
      </w:r>
      <w:r w:rsidR="00132001" w:rsidRPr="005F783E">
        <w:rPr>
          <w:rFonts w:ascii="Times New Roman" w:hAnsi="Times New Roman"/>
          <w:b/>
          <w:bCs/>
          <w:i/>
          <w:iCs/>
          <w:sz w:val="24"/>
          <w:szCs w:val="24"/>
        </w:rPr>
        <w:t>Биология</w:t>
      </w:r>
      <w:r w:rsidR="00132001" w:rsidRPr="005F783E">
        <w:rPr>
          <w:rFonts w:ascii="Times New Roman" w:hAnsi="Times New Roman"/>
          <w:b/>
          <w:bCs/>
          <w:sz w:val="24"/>
          <w:szCs w:val="24"/>
        </w:rPr>
        <w:t xml:space="preserve">» </w:t>
      </w:r>
    </w:p>
    <w:p w14:paraId="476E67A5" w14:textId="77777777" w:rsidR="00132001" w:rsidRPr="005F783E" w:rsidRDefault="00132001" w:rsidP="006661BE">
      <w:pPr>
        <w:spacing w:after="0" w:line="0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F783E">
        <w:rPr>
          <w:rFonts w:ascii="Times New Roman" w:hAnsi="Times New Roman"/>
          <w:b/>
          <w:bCs/>
          <w:sz w:val="24"/>
          <w:szCs w:val="24"/>
        </w:rPr>
        <w:t xml:space="preserve">1.1. Место дисциплины в структуре основной профессиональной образовательной программы </w:t>
      </w:r>
    </w:p>
    <w:p w14:paraId="718AFEC7" w14:textId="28A319F5" w:rsidR="00132001" w:rsidRPr="005F783E" w:rsidRDefault="00132001" w:rsidP="006661BE">
      <w:pPr>
        <w:suppressAutoHyphens/>
        <w:spacing w:after="0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5F783E">
        <w:rPr>
          <w:rFonts w:ascii="Times New Roman" w:hAnsi="Times New Roman"/>
          <w:sz w:val="24"/>
          <w:szCs w:val="24"/>
        </w:rPr>
        <w:t>Общеобразовательная дисциплина «</w:t>
      </w:r>
      <w:r w:rsidRPr="005F783E">
        <w:rPr>
          <w:rFonts w:ascii="Times New Roman" w:hAnsi="Times New Roman"/>
          <w:iCs/>
          <w:sz w:val="24"/>
          <w:szCs w:val="24"/>
        </w:rPr>
        <w:t>Биология»</w:t>
      </w:r>
      <w:r w:rsidRPr="005F783E">
        <w:rPr>
          <w:rFonts w:ascii="Times New Roman" w:hAnsi="Times New Roman"/>
          <w:sz w:val="24"/>
          <w:szCs w:val="24"/>
        </w:rPr>
        <w:t xml:space="preserve"> является обязательной частью общеобразовательного цикла</w:t>
      </w:r>
      <w:r w:rsidR="006C1039" w:rsidRPr="005F783E">
        <w:rPr>
          <w:rFonts w:ascii="Times New Roman" w:hAnsi="Times New Roman"/>
          <w:sz w:val="24"/>
          <w:szCs w:val="24"/>
        </w:rPr>
        <w:t xml:space="preserve"> основной </w:t>
      </w:r>
      <w:r w:rsidRPr="005F783E">
        <w:rPr>
          <w:rFonts w:ascii="Times New Roman" w:hAnsi="Times New Roman"/>
          <w:sz w:val="24"/>
          <w:szCs w:val="24"/>
        </w:rPr>
        <w:t xml:space="preserve"> образовательной программы СПО в соответствии с ФГОС </w:t>
      </w:r>
      <w:r w:rsidR="005424D4" w:rsidRPr="005F783E">
        <w:rPr>
          <w:rFonts w:ascii="Times New Roman" w:eastAsia="Calibri" w:hAnsi="Times New Roman"/>
          <w:sz w:val="24"/>
          <w:szCs w:val="24"/>
        </w:rPr>
        <w:t>по специальности 21.02.19 Землеустройство</w:t>
      </w:r>
      <w:r w:rsidRPr="005F783E">
        <w:rPr>
          <w:rFonts w:ascii="Times New Roman" w:hAnsi="Times New Roman"/>
          <w:sz w:val="24"/>
          <w:szCs w:val="24"/>
        </w:rPr>
        <w:t>, укрупнённая</w:t>
      </w:r>
      <w:r w:rsidRPr="005F783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группа </w:t>
      </w:r>
      <w:r w:rsidR="005424D4" w:rsidRPr="005F783E">
        <w:rPr>
          <w:rFonts w:ascii="Times New Roman" w:eastAsia="Calibri" w:hAnsi="Times New Roman"/>
          <w:sz w:val="24"/>
          <w:szCs w:val="24"/>
        </w:rPr>
        <w:t>21.00.00 прикладная геология, горное дело, нефтегазовое дело и геодезия.</w:t>
      </w:r>
    </w:p>
    <w:p w14:paraId="7C5D1053" w14:textId="77777777" w:rsidR="006661BE" w:rsidRPr="005F783E" w:rsidRDefault="006661BE" w:rsidP="006661BE">
      <w:pPr>
        <w:spacing w:after="0" w:line="0" w:lineRule="atLeast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5F783E">
        <w:rPr>
          <w:rFonts w:ascii="Times New Roman" w:hAnsi="Times New Roman"/>
          <w:b/>
          <w:bCs/>
          <w:sz w:val="24"/>
          <w:szCs w:val="24"/>
        </w:rPr>
        <w:t xml:space="preserve">1.2. Цели и планируемые результаты освоения дисциплины: </w:t>
      </w:r>
    </w:p>
    <w:p w14:paraId="1948400F" w14:textId="77777777" w:rsidR="006661BE" w:rsidRPr="005F783E" w:rsidRDefault="006661BE" w:rsidP="006661BE">
      <w:pPr>
        <w:spacing w:after="0" w:line="0" w:lineRule="atLeast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5F783E">
        <w:rPr>
          <w:rFonts w:ascii="Times New Roman" w:hAnsi="Times New Roman"/>
          <w:b/>
          <w:bCs/>
          <w:sz w:val="24"/>
          <w:szCs w:val="24"/>
        </w:rPr>
        <w:t xml:space="preserve">1.2.1. Цель общеобразовательной дисциплины </w:t>
      </w:r>
    </w:p>
    <w:p w14:paraId="03CE3554" w14:textId="77777777" w:rsidR="006661BE" w:rsidRPr="005F783E" w:rsidRDefault="006661BE" w:rsidP="006661BE">
      <w:pPr>
        <w:spacing w:after="0" w:line="0" w:lineRule="atLeast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5F783E">
        <w:rPr>
          <w:rFonts w:ascii="Times New Roman" w:eastAsia="Calibri" w:hAnsi="Times New Roman"/>
          <w:sz w:val="24"/>
          <w:szCs w:val="24"/>
        </w:rPr>
        <w:t>Цель дисциплины Биология</w:t>
      </w:r>
    </w:p>
    <w:p w14:paraId="18E07BA2" w14:textId="77777777" w:rsidR="006661BE" w:rsidRPr="005F783E" w:rsidRDefault="006661BE" w:rsidP="006661BE">
      <w:pPr>
        <w:spacing w:after="0" w:line="0" w:lineRule="atLeast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5F783E">
        <w:rPr>
          <w:rFonts w:ascii="Times New Roman" w:eastAsia="Calibri" w:hAnsi="Times New Roman"/>
          <w:sz w:val="24"/>
          <w:szCs w:val="24"/>
        </w:rPr>
        <w:t>формирование у студентов представления о структурно-функциональной организации живых систем разного ранга как основы принятия решений в отношении объектов живой природы и в производственных ситуациях.</w:t>
      </w:r>
    </w:p>
    <w:p w14:paraId="76F3BE74" w14:textId="77777777" w:rsidR="00C053E6" w:rsidRPr="005F783E" w:rsidRDefault="00C053E6" w:rsidP="00C053E6">
      <w:pPr>
        <w:spacing w:after="0" w:line="0" w:lineRule="atLeast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14:paraId="7FDE68B7" w14:textId="77777777" w:rsidR="006661BE" w:rsidRPr="005F783E" w:rsidRDefault="006661BE" w:rsidP="00C053E6">
      <w:pPr>
        <w:spacing w:after="0" w:line="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5F783E">
        <w:rPr>
          <w:rFonts w:ascii="Times New Roman" w:hAnsi="Times New Roman"/>
          <w:b/>
          <w:bCs/>
          <w:sz w:val="24"/>
          <w:szCs w:val="24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126428FF" w14:textId="77777777" w:rsidR="006661BE" w:rsidRPr="005F783E" w:rsidRDefault="006661BE" w:rsidP="006661BE">
      <w:pPr>
        <w:spacing w:line="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5F783E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и ПК.</w:t>
      </w:r>
    </w:p>
    <w:tbl>
      <w:tblPr>
        <w:tblW w:w="1057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4340"/>
        <w:gridCol w:w="4252"/>
      </w:tblGrid>
      <w:tr w:rsidR="006661BE" w:rsidRPr="005F783E" w14:paraId="074D8548" w14:textId="77777777" w:rsidTr="00371C60">
        <w:trPr>
          <w:cantSplit/>
          <w:trHeight w:val="415"/>
        </w:trPr>
        <w:tc>
          <w:tcPr>
            <w:tcW w:w="1985" w:type="dxa"/>
            <w:vMerge w:val="restart"/>
            <w:vAlign w:val="center"/>
          </w:tcPr>
          <w:p w14:paraId="2785837F" w14:textId="77777777" w:rsidR="006661BE" w:rsidRPr="005F783E" w:rsidRDefault="006661BE" w:rsidP="00EB73D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F783E">
              <w:rPr>
                <w:rFonts w:ascii="Times New Roman" w:hAnsi="Times New Roman"/>
                <w:b/>
              </w:rPr>
              <w:t>Код и наименование формируемых компетенций</w:t>
            </w:r>
          </w:p>
        </w:tc>
        <w:tc>
          <w:tcPr>
            <w:tcW w:w="8592" w:type="dxa"/>
            <w:gridSpan w:val="2"/>
            <w:vAlign w:val="center"/>
          </w:tcPr>
          <w:p w14:paraId="48127634" w14:textId="77777777" w:rsidR="006661BE" w:rsidRPr="005F783E" w:rsidRDefault="006661BE" w:rsidP="00EB73D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F783E">
              <w:rPr>
                <w:rFonts w:ascii="Times New Roman" w:hAnsi="Times New Roman"/>
                <w:b/>
              </w:rPr>
              <w:t>Планируемые результаты освоения дисциплины</w:t>
            </w:r>
          </w:p>
        </w:tc>
      </w:tr>
      <w:tr w:rsidR="006661BE" w:rsidRPr="005F783E" w14:paraId="6471E0E9" w14:textId="77777777" w:rsidTr="00371C60">
        <w:trPr>
          <w:cantSplit/>
          <w:trHeight w:val="563"/>
        </w:trPr>
        <w:tc>
          <w:tcPr>
            <w:tcW w:w="1985" w:type="dxa"/>
            <w:vMerge/>
            <w:vAlign w:val="center"/>
          </w:tcPr>
          <w:p w14:paraId="43FECD35" w14:textId="77777777" w:rsidR="006661BE" w:rsidRPr="005F783E" w:rsidRDefault="006661BE" w:rsidP="00EB73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340" w:type="dxa"/>
            <w:vAlign w:val="center"/>
          </w:tcPr>
          <w:p w14:paraId="211350FC" w14:textId="77777777" w:rsidR="006661BE" w:rsidRPr="005F783E" w:rsidRDefault="006661BE" w:rsidP="006661B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F783E">
              <w:rPr>
                <w:rFonts w:ascii="Times New Roman" w:hAnsi="Times New Roman"/>
                <w:b/>
              </w:rPr>
              <w:t>Общие</w:t>
            </w:r>
          </w:p>
        </w:tc>
        <w:tc>
          <w:tcPr>
            <w:tcW w:w="4252" w:type="dxa"/>
            <w:vAlign w:val="center"/>
          </w:tcPr>
          <w:p w14:paraId="7D168825" w14:textId="77777777" w:rsidR="006661BE" w:rsidRPr="005F783E" w:rsidRDefault="006661BE" w:rsidP="006661B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F783E">
              <w:rPr>
                <w:rFonts w:ascii="Times New Roman" w:hAnsi="Times New Roman"/>
                <w:b/>
              </w:rPr>
              <w:t>Дисциплинарные</w:t>
            </w:r>
          </w:p>
        </w:tc>
      </w:tr>
      <w:tr w:rsidR="006661BE" w:rsidRPr="005F783E" w14:paraId="763ACFF6" w14:textId="77777777" w:rsidTr="00371C60">
        <w:trPr>
          <w:trHeight w:val="674"/>
        </w:trPr>
        <w:tc>
          <w:tcPr>
            <w:tcW w:w="1985" w:type="dxa"/>
          </w:tcPr>
          <w:p w14:paraId="4AD5DAE4" w14:textId="6E5F47BC" w:rsidR="00744323" w:rsidRPr="005F783E" w:rsidRDefault="00744323" w:rsidP="00744323">
            <w:pPr>
              <w:spacing w:after="0"/>
              <w:rPr>
                <w:rFonts w:ascii="Times New Roman" w:hAnsi="Times New Roman"/>
              </w:rPr>
            </w:pPr>
          </w:p>
          <w:p w14:paraId="2697CB80" w14:textId="77777777" w:rsidR="0050631A" w:rsidRPr="005F783E" w:rsidRDefault="0050631A" w:rsidP="0050631A">
            <w:pPr>
              <w:spacing w:after="0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  <w:p w14:paraId="7FCE3304" w14:textId="545CB585" w:rsidR="006661BE" w:rsidRPr="005F783E" w:rsidRDefault="006661BE" w:rsidP="00EB73D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40" w:type="dxa"/>
          </w:tcPr>
          <w:p w14:paraId="248821A2" w14:textId="77777777" w:rsidR="006661BE" w:rsidRPr="005F783E" w:rsidRDefault="006661BE" w:rsidP="00EB73D1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5F783E">
              <w:rPr>
                <w:rFonts w:ascii="Times New Roman" w:hAnsi="Times New Roman"/>
                <w:b/>
              </w:rPr>
              <w:t>В части трудового воспитания:</w:t>
            </w:r>
          </w:p>
          <w:p w14:paraId="157EFD06" w14:textId="77777777" w:rsidR="006661BE" w:rsidRPr="005F783E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 xml:space="preserve">- готовность к труду, осознание ценности мастерства, трудолюбие; </w:t>
            </w:r>
          </w:p>
          <w:p w14:paraId="43BD995C" w14:textId="77777777" w:rsidR="006661BE" w:rsidRPr="005F783E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14:paraId="5BB13184" w14:textId="77777777" w:rsidR="006661BE" w:rsidRPr="005F783E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>- интерес к различным сферам профессиональной деятельности,</w:t>
            </w:r>
          </w:p>
          <w:p w14:paraId="37C57FA7" w14:textId="77777777" w:rsidR="006661BE" w:rsidRPr="005F783E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>Овладение универсальными учебными познавательными действиями:</w:t>
            </w:r>
          </w:p>
          <w:p w14:paraId="2EBEF652" w14:textId="77777777" w:rsidR="006661BE" w:rsidRPr="005F783E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 xml:space="preserve">а) </w:t>
            </w:r>
            <w:r w:rsidRPr="005F783E">
              <w:rPr>
                <w:rFonts w:ascii="Times New Roman" w:hAnsi="Times New Roman"/>
                <w:b/>
              </w:rPr>
              <w:t>базовые логические действия:</w:t>
            </w:r>
          </w:p>
          <w:p w14:paraId="6EFC7AA8" w14:textId="77777777" w:rsidR="006661BE" w:rsidRPr="005F783E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66FA7B2F" w14:textId="77777777" w:rsidR="006661BE" w:rsidRPr="005F783E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3254B987" w14:textId="77777777" w:rsidR="006661BE" w:rsidRPr="005F783E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>- определять цели деятельности, задавать параметры и критерии их достижения;</w:t>
            </w:r>
          </w:p>
          <w:p w14:paraId="775E48C1" w14:textId="77777777" w:rsidR="006661BE" w:rsidRPr="005F783E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 xml:space="preserve">- выявлять закономерности и противоречия в рассматриваемых явлениях; </w:t>
            </w:r>
          </w:p>
          <w:p w14:paraId="771A16B6" w14:textId="77777777" w:rsidR="006661BE" w:rsidRPr="005F783E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3EE63509" w14:textId="77777777" w:rsidR="006661BE" w:rsidRPr="005F783E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lastRenderedPageBreak/>
              <w:t xml:space="preserve">- развивать креативное мышление при решении жизненных проблем </w:t>
            </w:r>
          </w:p>
          <w:p w14:paraId="208D69EC" w14:textId="77777777" w:rsidR="006661BE" w:rsidRPr="005F783E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 xml:space="preserve">б) </w:t>
            </w:r>
            <w:r w:rsidRPr="005F783E">
              <w:rPr>
                <w:rFonts w:ascii="Times New Roman" w:hAnsi="Times New Roman"/>
                <w:b/>
              </w:rPr>
              <w:t>базовые исследовательские действия:</w:t>
            </w:r>
          </w:p>
          <w:p w14:paraId="6C25396E" w14:textId="77777777" w:rsidR="006661BE" w:rsidRPr="005F783E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6B1921BA" w14:textId="77777777" w:rsidR="006661BE" w:rsidRPr="005F783E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3E2FC4A5" w14:textId="77777777" w:rsidR="006661BE" w:rsidRPr="005F783E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4997D352" w14:textId="77777777" w:rsidR="006661BE" w:rsidRPr="005F783E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>- уметь переносить знания в познавательную и практическую области жизнедеятельности;</w:t>
            </w:r>
          </w:p>
          <w:p w14:paraId="6092C169" w14:textId="77777777" w:rsidR="006661BE" w:rsidRPr="005F783E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 xml:space="preserve">- уметь интегрировать знания из разных предметных областей; </w:t>
            </w:r>
          </w:p>
          <w:p w14:paraId="7912C410" w14:textId="77777777" w:rsidR="006661BE" w:rsidRPr="005F783E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 xml:space="preserve">- выдвигать новые идеи, предлагать оригинальные подходы и решения; </w:t>
            </w:r>
          </w:p>
          <w:p w14:paraId="5FF8A1BB" w14:textId="77777777" w:rsidR="006661BE" w:rsidRPr="005F783E" w:rsidRDefault="006661BE" w:rsidP="00EB73D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4252" w:type="dxa"/>
          </w:tcPr>
          <w:p w14:paraId="60616FF4" w14:textId="77777777" w:rsidR="006661BE" w:rsidRPr="005F783E" w:rsidRDefault="006661BE" w:rsidP="00EB73D1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lastRenderedPageBreak/>
              <w:t>сформированность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14:paraId="1510C87F" w14:textId="77777777" w:rsidR="006661BE" w:rsidRPr="005F783E" w:rsidRDefault="006661BE" w:rsidP="00EB73D1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>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организация;</w:t>
            </w:r>
          </w:p>
          <w:p w14:paraId="3FE87658" w14:textId="77777777" w:rsidR="006661BE" w:rsidRPr="005F783E" w:rsidRDefault="006661BE" w:rsidP="00EB73D1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>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14:paraId="5410EF60" w14:textId="77777777" w:rsidR="006661BE" w:rsidRPr="005F783E" w:rsidRDefault="006661BE" w:rsidP="00EB73D1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 xml:space="preserve">сформированность умения раскрывать основополагающие биологические законы и закономерности (Г. Менделя, Т. Моргана, Н.И. Вавилова, Э. Геккеля, Ф. </w:t>
            </w:r>
            <w:r w:rsidRPr="005F783E">
              <w:rPr>
                <w:rFonts w:ascii="Times New Roman" w:hAnsi="Times New Roman"/>
              </w:rPr>
              <w:lastRenderedPageBreak/>
              <w:t>Мюллера, К. Бэра), границы их применимости к живым системам;</w:t>
            </w:r>
          </w:p>
          <w:p w14:paraId="28BC14D0" w14:textId="77777777" w:rsidR="006661BE" w:rsidRPr="005F783E" w:rsidRDefault="006661BE" w:rsidP="00EB73D1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14:paraId="5277285B" w14:textId="77777777" w:rsidR="006661BE" w:rsidRPr="005F783E" w:rsidRDefault="006661BE" w:rsidP="00EB73D1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14:paraId="40541F1F" w14:textId="77777777" w:rsidR="006661BE" w:rsidRPr="005F783E" w:rsidRDefault="006661BE" w:rsidP="00EB73D1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>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</w:p>
        </w:tc>
      </w:tr>
      <w:tr w:rsidR="006661BE" w:rsidRPr="005F783E" w14:paraId="16EE4585" w14:textId="77777777" w:rsidTr="00371C60">
        <w:trPr>
          <w:trHeight w:val="674"/>
        </w:trPr>
        <w:tc>
          <w:tcPr>
            <w:tcW w:w="1985" w:type="dxa"/>
          </w:tcPr>
          <w:p w14:paraId="1FCC85A4" w14:textId="561F662A" w:rsidR="007F1D9B" w:rsidRPr="005F783E" w:rsidRDefault="007F1D9B" w:rsidP="007F1D9B">
            <w:pPr>
              <w:spacing w:after="0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lastRenderedPageBreak/>
              <w:t xml:space="preserve">ОК 02. </w:t>
            </w:r>
            <w:r w:rsidR="005424D4" w:rsidRPr="005F783E">
              <w:rPr>
                <w:rFonts w:ascii="Times New Roman" w:hAnsi="Times New Roman"/>
              </w:rPr>
              <w:t xml:space="preserve">Использовать современные средства поиска, анализа и интерпретации информации и информационные технологии для выполнения задач </w:t>
            </w:r>
            <w:r w:rsidR="005424D4" w:rsidRPr="005F783E">
              <w:rPr>
                <w:rFonts w:ascii="Times New Roman" w:hAnsi="Times New Roman"/>
              </w:rPr>
              <w:lastRenderedPageBreak/>
              <w:t>профессиональной деятельности.</w:t>
            </w:r>
          </w:p>
          <w:p w14:paraId="0F8CAB24" w14:textId="1384E2D4" w:rsidR="006C1039" w:rsidRPr="005F783E" w:rsidRDefault="006C1039" w:rsidP="00DF313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340" w:type="dxa"/>
          </w:tcPr>
          <w:p w14:paraId="228E2B7E" w14:textId="77777777" w:rsidR="006661BE" w:rsidRPr="005F783E" w:rsidRDefault="006661BE" w:rsidP="00EB73D1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F783E">
              <w:rPr>
                <w:rFonts w:ascii="Times New Roman" w:hAnsi="Times New Roman"/>
                <w:b/>
                <w:bCs/>
              </w:rPr>
              <w:lastRenderedPageBreak/>
              <w:t>В области ценности научного познания:</w:t>
            </w:r>
          </w:p>
          <w:p w14:paraId="43274914" w14:textId="77777777" w:rsidR="006661BE" w:rsidRPr="005F783E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552B68F8" w14:textId="77777777" w:rsidR="006661BE" w:rsidRPr="005F783E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 xml:space="preserve">- совершенствование языковой и читательской культуры как средства взаимодействия между людьми и познания </w:t>
            </w:r>
            <w:r w:rsidRPr="005F783E">
              <w:rPr>
                <w:rFonts w:ascii="Times New Roman" w:hAnsi="Times New Roman"/>
              </w:rPr>
              <w:lastRenderedPageBreak/>
              <w:t xml:space="preserve">мира; </w:t>
            </w:r>
          </w:p>
          <w:p w14:paraId="7D66D0BA" w14:textId="77777777" w:rsidR="006661BE" w:rsidRPr="005F783E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6C625938" w14:textId="77777777" w:rsidR="006661BE" w:rsidRPr="005F783E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>Овладение универсальными учебными познавательными действиями:</w:t>
            </w:r>
          </w:p>
          <w:p w14:paraId="140597AE" w14:textId="77777777" w:rsidR="006661BE" w:rsidRPr="005F783E" w:rsidRDefault="006661BE" w:rsidP="00EB73D1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F783E">
              <w:rPr>
                <w:rFonts w:ascii="Times New Roman" w:hAnsi="Times New Roman"/>
                <w:b/>
                <w:bCs/>
              </w:rPr>
              <w:t>в) работа с информацией:</w:t>
            </w:r>
          </w:p>
          <w:p w14:paraId="3598BC10" w14:textId="77777777" w:rsidR="006661BE" w:rsidRPr="005F783E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3F738116" w14:textId="77777777" w:rsidR="006661BE" w:rsidRPr="005F783E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4D2C0993" w14:textId="77777777" w:rsidR="006661BE" w:rsidRPr="005F783E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14:paraId="2D782B6A" w14:textId="77777777" w:rsidR="006661BE" w:rsidRPr="005F783E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76264145" w14:textId="77777777" w:rsidR="006661BE" w:rsidRPr="005F783E" w:rsidRDefault="006661BE" w:rsidP="00EB73D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252" w:type="dxa"/>
          </w:tcPr>
          <w:p w14:paraId="34A2E403" w14:textId="77777777" w:rsidR="006661BE" w:rsidRPr="005F783E" w:rsidRDefault="006661BE" w:rsidP="00EB73D1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lastRenderedPageBreak/>
              <w:t xml:space="preserve">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</w:t>
            </w:r>
            <w:r w:rsidRPr="005F783E">
              <w:rPr>
                <w:rFonts w:ascii="Times New Roman" w:hAnsi="Times New Roman"/>
              </w:rPr>
              <w:lastRenderedPageBreak/>
              <w:t>современности, формировать по отношению к ним собственную позицию;</w:t>
            </w:r>
          </w:p>
          <w:p w14:paraId="681208F3" w14:textId="5C293E11" w:rsidR="006661BE" w:rsidRPr="005F783E" w:rsidRDefault="006661BE" w:rsidP="00EB73D1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>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6661BE" w:rsidRPr="005F783E" w14:paraId="45FF5454" w14:textId="77777777" w:rsidTr="00371C60">
        <w:trPr>
          <w:trHeight w:val="674"/>
        </w:trPr>
        <w:tc>
          <w:tcPr>
            <w:tcW w:w="1985" w:type="dxa"/>
          </w:tcPr>
          <w:p w14:paraId="71727839" w14:textId="473D1368" w:rsidR="007F1D9B" w:rsidRPr="005F783E" w:rsidRDefault="007F1D9B" w:rsidP="007F1D9B">
            <w:pPr>
              <w:spacing w:after="0"/>
              <w:rPr>
                <w:rFonts w:ascii="Times New Roman" w:hAnsi="Times New Roman"/>
                <w:shd w:val="clear" w:color="auto" w:fill="FFFFFF"/>
                <w:lang w:eastAsia="en-US"/>
              </w:rPr>
            </w:pPr>
            <w:r w:rsidRPr="005F783E">
              <w:rPr>
                <w:rFonts w:ascii="Times New Roman" w:hAnsi="Times New Roman"/>
                <w:shd w:val="clear" w:color="auto" w:fill="FFFFFF"/>
                <w:lang w:eastAsia="en-US"/>
              </w:rPr>
              <w:lastRenderedPageBreak/>
              <w:t xml:space="preserve">ОК 04. </w:t>
            </w:r>
            <w:r w:rsidR="005424D4" w:rsidRPr="005F783E">
              <w:rPr>
                <w:rFonts w:ascii="Times New Roman" w:hAnsi="Times New Roman"/>
              </w:rPr>
              <w:t>Эффективно взаимодействовать и работать в коллективе и команде.</w:t>
            </w:r>
          </w:p>
          <w:p w14:paraId="4DEDC0BA" w14:textId="08DEC447" w:rsidR="006661BE" w:rsidRPr="005F783E" w:rsidRDefault="006661BE" w:rsidP="00DF3134">
            <w:pPr>
              <w:spacing w:after="0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4340" w:type="dxa"/>
          </w:tcPr>
          <w:p w14:paraId="35078F5D" w14:textId="77777777" w:rsidR="006661BE" w:rsidRPr="005F783E" w:rsidRDefault="006661BE" w:rsidP="00EB73D1">
            <w:pPr>
              <w:spacing w:after="0"/>
              <w:jc w:val="both"/>
              <w:rPr>
                <w:rFonts w:ascii="Times New Roman" w:hAnsi="Times New Roman"/>
                <w:shd w:val="clear" w:color="auto" w:fill="FFFFFF"/>
                <w:lang w:eastAsia="en-US"/>
              </w:rPr>
            </w:pPr>
            <w:r w:rsidRPr="005F783E">
              <w:rPr>
                <w:rFonts w:ascii="Times New Roman" w:hAnsi="Times New Roman"/>
                <w:shd w:val="clear" w:color="auto" w:fill="FFFFFF"/>
                <w:lang w:eastAsia="en-US"/>
              </w:rPr>
              <w:t>- готовность к саморазвитию, самостоятельности и самоопределению;</w:t>
            </w:r>
          </w:p>
          <w:p w14:paraId="7E13BCEC" w14:textId="77777777" w:rsidR="006661BE" w:rsidRPr="005F783E" w:rsidRDefault="006661BE" w:rsidP="00EB73D1">
            <w:pPr>
              <w:spacing w:after="0"/>
              <w:jc w:val="both"/>
              <w:textAlignment w:val="baseline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>-овладение навыками учебно-исследовательской, проектной и социальной деятельности;</w:t>
            </w:r>
          </w:p>
          <w:p w14:paraId="56439747" w14:textId="77777777" w:rsidR="006661BE" w:rsidRPr="005F783E" w:rsidRDefault="006661BE" w:rsidP="00EB73D1">
            <w:pPr>
              <w:spacing w:after="0"/>
              <w:jc w:val="both"/>
              <w:textAlignment w:val="baseline"/>
              <w:rPr>
                <w:rFonts w:ascii="Times New Roman" w:hAnsi="Times New Roman"/>
                <w:b/>
                <w:bCs/>
              </w:rPr>
            </w:pPr>
            <w:r w:rsidRPr="005F783E">
              <w:rPr>
                <w:rFonts w:ascii="Times New Roman" w:hAnsi="Times New Roman"/>
                <w:b/>
                <w:bCs/>
              </w:rPr>
              <w:t>Овладение универсальными коммуникативными действиями:</w:t>
            </w:r>
          </w:p>
          <w:p w14:paraId="7A0F6E35" w14:textId="77777777" w:rsidR="006661BE" w:rsidRPr="005F783E" w:rsidRDefault="006661BE" w:rsidP="00EB73D1">
            <w:pPr>
              <w:spacing w:after="0"/>
              <w:jc w:val="both"/>
              <w:textAlignment w:val="baseline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>б) </w:t>
            </w:r>
            <w:r w:rsidRPr="005F783E">
              <w:rPr>
                <w:rFonts w:ascii="Times New Roman" w:hAnsi="Times New Roman"/>
                <w:b/>
                <w:bCs/>
              </w:rPr>
              <w:t>совместная деятельность</w:t>
            </w:r>
            <w:r w:rsidRPr="005F783E">
              <w:rPr>
                <w:rFonts w:ascii="Times New Roman" w:hAnsi="Times New Roman"/>
              </w:rPr>
              <w:t>:</w:t>
            </w:r>
          </w:p>
          <w:p w14:paraId="3D03EB47" w14:textId="77777777" w:rsidR="006661BE" w:rsidRPr="005F783E" w:rsidRDefault="006661BE" w:rsidP="00EB73D1">
            <w:pPr>
              <w:spacing w:after="0"/>
              <w:jc w:val="both"/>
              <w:textAlignment w:val="baseline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>- понимать и использовать преимущества командной и индивидуальной работы;</w:t>
            </w:r>
          </w:p>
          <w:p w14:paraId="5A65DEBB" w14:textId="77777777" w:rsidR="006661BE" w:rsidRPr="005F783E" w:rsidRDefault="006661BE" w:rsidP="00EB73D1">
            <w:pPr>
              <w:spacing w:after="0"/>
              <w:jc w:val="both"/>
              <w:textAlignment w:val="baseline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111E80E8" w14:textId="77777777" w:rsidR="006661BE" w:rsidRPr="005F783E" w:rsidRDefault="006661BE" w:rsidP="00EB73D1">
            <w:pPr>
              <w:spacing w:after="0"/>
              <w:jc w:val="both"/>
              <w:textAlignment w:val="baseline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lastRenderedPageBreak/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5A43F702" w14:textId="77777777" w:rsidR="006661BE" w:rsidRPr="005F783E" w:rsidRDefault="006661BE" w:rsidP="00EB73D1">
            <w:pPr>
              <w:spacing w:after="0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7C67E070" w14:textId="77777777" w:rsidR="006661BE" w:rsidRPr="005F783E" w:rsidRDefault="006661BE" w:rsidP="00EB73D1">
            <w:pPr>
              <w:spacing w:after="0"/>
              <w:jc w:val="both"/>
              <w:textAlignment w:val="baseline"/>
              <w:rPr>
                <w:rFonts w:ascii="Times New Roman" w:hAnsi="Times New Roman"/>
                <w:b/>
                <w:bCs/>
              </w:rPr>
            </w:pPr>
            <w:r w:rsidRPr="005F783E">
              <w:rPr>
                <w:rFonts w:ascii="Times New Roman" w:hAnsi="Times New Roman"/>
                <w:b/>
                <w:bCs/>
              </w:rPr>
              <w:t>Овладение универсальными регулятивными действиями:</w:t>
            </w:r>
          </w:p>
          <w:p w14:paraId="381A2B4A" w14:textId="77777777" w:rsidR="006661BE" w:rsidRPr="005F783E" w:rsidRDefault="006661BE" w:rsidP="00EB73D1">
            <w:pPr>
              <w:spacing w:after="0"/>
              <w:jc w:val="both"/>
              <w:textAlignment w:val="baseline"/>
              <w:rPr>
                <w:rFonts w:ascii="Times New Roman" w:hAnsi="Times New Roman"/>
                <w:b/>
                <w:bCs/>
              </w:rPr>
            </w:pPr>
            <w:r w:rsidRPr="005F783E">
              <w:rPr>
                <w:rFonts w:ascii="Times New Roman" w:hAnsi="Times New Roman"/>
              </w:rPr>
              <w:t>г</w:t>
            </w:r>
            <w:r w:rsidRPr="005F783E">
              <w:rPr>
                <w:rFonts w:ascii="Times New Roman" w:hAnsi="Times New Roman"/>
                <w:b/>
                <w:bCs/>
              </w:rPr>
              <w:t>) принятие себя и других людей:</w:t>
            </w:r>
          </w:p>
          <w:p w14:paraId="5EFB806F" w14:textId="77777777" w:rsidR="006661BE" w:rsidRPr="005F783E" w:rsidRDefault="006661BE" w:rsidP="00EB73D1">
            <w:pPr>
              <w:spacing w:after="0"/>
              <w:jc w:val="both"/>
              <w:textAlignment w:val="baseline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>- принимать мотивы и аргументы других людей при анализе результатов деятельности;</w:t>
            </w:r>
          </w:p>
          <w:p w14:paraId="717B1842" w14:textId="77777777" w:rsidR="006661BE" w:rsidRPr="005F783E" w:rsidRDefault="006661BE" w:rsidP="00EB73D1">
            <w:pPr>
              <w:spacing w:after="0"/>
              <w:jc w:val="both"/>
              <w:textAlignment w:val="baseline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>- признавать свое право и право других людей на ошибки;</w:t>
            </w:r>
          </w:p>
          <w:p w14:paraId="1A5E986F" w14:textId="77777777" w:rsidR="006661BE" w:rsidRPr="005F783E" w:rsidRDefault="006661BE" w:rsidP="00EB73D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4252" w:type="dxa"/>
          </w:tcPr>
          <w:p w14:paraId="3A0AA8ED" w14:textId="77777777" w:rsidR="006661BE" w:rsidRPr="005F783E" w:rsidRDefault="006661BE" w:rsidP="00EB73D1">
            <w:pPr>
              <w:shd w:val="clear" w:color="auto" w:fill="FFFFFF"/>
              <w:spacing w:before="220" w:after="220" w:line="240" w:lineRule="auto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lastRenderedPageBreak/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</w:p>
        </w:tc>
      </w:tr>
      <w:tr w:rsidR="006661BE" w:rsidRPr="005F783E" w14:paraId="4170157D" w14:textId="77777777" w:rsidTr="00371C60">
        <w:trPr>
          <w:trHeight w:val="674"/>
        </w:trPr>
        <w:tc>
          <w:tcPr>
            <w:tcW w:w="1985" w:type="dxa"/>
          </w:tcPr>
          <w:p w14:paraId="6F52F840" w14:textId="551CF565" w:rsidR="006661BE" w:rsidRPr="005F783E" w:rsidRDefault="007F1D9B" w:rsidP="00EB73D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F783E">
              <w:rPr>
                <w:rFonts w:ascii="Times New Roman" w:hAnsi="Times New Roman"/>
                <w:shd w:val="clear" w:color="auto" w:fill="FFFFFF"/>
                <w:lang w:eastAsia="en-US"/>
              </w:rPr>
              <w:t xml:space="preserve">ОК 07. </w:t>
            </w:r>
            <w:r w:rsidR="005424D4" w:rsidRPr="005F783E">
              <w:rPr>
                <w:rFonts w:ascii="Times New Roman" w:hAnsi="Times New Roman"/>
                <w:shd w:val="clear" w:color="auto" w:fill="FFFFFF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4340" w:type="dxa"/>
          </w:tcPr>
          <w:p w14:paraId="5D0A9201" w14:textId="77777777" w:rsidR="006661BE" w:rsidRPr="005F783E" w:rsidRDefault="006661BE" w:rsidP="00EB73D1">
            <w:pPr>
              <w:spacing w:after="0"/>
              <w:rPr>
                <w:rFonts w:ascii="Times New Roman" w:hAnsi="Times New Roman"/>
                <w:b/>
                <w:bCs/>
                <w:shd w:val="clear" w:color="auto" w:fill="FFFFFF"/>
                <w:lang w:eastAsia="en-US"/>
              </w:rPr>
            </w:pPr>
            <w:r w:rsidRPr="005F783E">
              <w:rPr>
                <w:rFonts w:ascii="Times New Roman" w:hAnsi="Times New Roman"/>
                <w:b/>
                <w:bCs/>
                <w:shd w:val="clear" w:color="auto" w:fill="FFFFFF"/>
                <w:lang w:eastAsia="en-US"/>
              </w:rPr>
              <w:t>В области</w:t>
            </w:r>
            <w:r w:rsidRPr="005F783E">
              <w:rPr>
                <w:rFonts w:ascii="Times New Roman" w:hAnsi="Times New Roman"/>
                <w:shd w:val="clear" w:color="auto" w:fill="FFFFFF"/>
                <w:lang w:eastAsia="en-US"/>
              </w:rPr>
              <w:t xml:space="preserve"> </w:t>
            </w:r>
            <w:r w:rsidRPr="005F783E">
              <w:rPr>
                <w:rFonts w:ascii="Times New Roman" w:hAnsi="Times New Roman"/>
                <w:b/>
                <w:bCs/>
                <w:shd w:val="clear" w:color="auto" w:fill="FFFFFF"/>
                <w:lang w:eastAsia="en-US"/>
              </w:rPr>
              <w:t>экологического воспитания:</w:t>
            </w:r>
          </w:p>
          <w:p w14:paraId="799019C9" w14:textId="77777777" w:rsidR="006661BE" w:rsidRPr="005F783E" w:rsidRDefault="006661BE" w:rsidP="00EB73D1">
            <w:pPr>
              <w:spacing w:after="0"/>
              <w:jc w:val="both"/>
              <w:rPr>
                <w:rFonts w:ascii="Times New Roman" w:hAnsi="Times New Roman"/>
                <w:shd w:val="clear" w:color="auto" w:fill="FFFFFF"/>
                <w:lang w:eastAsia="en-US"/>
              </w:rPr>
            </w:pPr>
            <w:r w:rsidRPr="005F783E">
              <w:rPr>
                <w:rFonts w:ascii="Times New Roman" w:hAnsi="Times New Roman"/>
                <w:shd w:val="clear" w:color="auto" w:fill="FFFFFF"/>
                <w:lang w:eastAsia="en-US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283A23AA" w14:textId="77777777" w:rsidR="006661BE" w:rsidRPr="005F783E" w:rsidRDefault="006661BE" w:rsidP="00EB73D1">
            <w:pPr>
              <w:spacing w:after="0"/>
              <w:jc w:val="both"/>
              <w:rPr>
                <w:rFonts w:ascii="Times New Roman" w:hAnsi="Times New Roman"/>
                <w:b/>
                <w:bCs/>
                <w:lang w:eastAsia="en-US"/>
              </w:rPr>
            </w:pPr>
            <w:r w:rsidRPr="005F783E">
              <w:rPr>
                <w:rFonts w:ascii="Times New Roman" w:hAnsi="Times New Roman"/>
                <w:shd w:val="clear" w:color="auto" w:fill="FFFFFF"/>
                <w:lang w:eastAsia="en-US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5F783E">
              <w:rPr>
                <w:rFonts w:ascii="Times New Roman" w:hAnsi="Times New Roman"/>
                <w:b/>
                <w:bCs/>
                <w:iCs/>
                <w:lang w:eastAsia="en-US"/>
              </w:rPr>
              <w:t xml:space="preserve"> </w:t>
            </w:r>
          </w:p>
          <w:p w14:paraId="5976FD1C" w14:textId="77777777" w:rsidR="006661BE" w:rsidRPr="005F783E" w:rsidRDefault="006661BE" w:rsidP="00EB73D1">
            <w:pPr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5F783E">
              <w:rPr>
                <w:rFonts w:ascii="Times New Roman" w:hAnsi="Times New Roman"/>
                <w:shd w:val="clear" w:color="auto" w:fill="FFFFFF"/>
                <w:lang w:eastAsia="en-US"/>
              </w:rPr>
              <w:t>активное неприятие действий, приносящих вред окружающей среде;</w:t>
            </w:r>
            <w:r w:rsidRPr="005F783E">
              <w:rPr>
                <w:rFonts w:ascii="Times New Roman" w:hAnsi="Times New Roman"/>
                <w:b/>
                <w:bCs/>
                <w:iCs/>
                <w:lang w:eastAsia="en-US"/>
              </w:rPr>
              <w:t xml:space="preserve"> </w:t>
            </w:r>
          </w:p>
          <w:p w14:paraId="44D8F888" w14:textId="77777777" w:rsidR="006661BE" w:rsidRPr="005F783E" w:rsidRDefault="006661BE" w:rsidP="00EB73D1">
            <w:pPr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5F783E">
              <w:rPr>
                <w:rFonts w:ascii="Times New Roman" w:hAnsi="Times New Roman"/>
                <w:shd w:val="clear" w:color="auto" w:fill="FFFFFF"/>
                <w:lang w:eastAsia="en-US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5F783E">
              <w:rPr>
                <w:rFonts w:ascii="Times New Roman" w:hAnsi="Times New Roman"/>
                <w:b/>
                <w:bCs/>
                <w:iCs/>
                <w:lang w:eastAsia="en-US"/>
              </w:rPr>
              <w:t xml:space="preserve"> </w:t>
            </w:r>
          </w:p>
          <w:p w14:paraId="52C35FAF" w14:textId="77777777" w:rsidR="006661BE" w:rsidRPr="005F783E" w:rsidRDefault="006661BE" w:rsidP="00EB73D1">
            <w:pPr>
              <w:spacing w:after="0"/>
              <w:jc w:val="both"/>
              <w:rPr>
                <w:rFonts w:ascii="Times New Roman" w:hAnsi="Times New Roman"/>
                <w:shd w:val="clear" w:color="auto" w:fill="FFFFFF"/>
                <w:lang w:eastAsia="en-US"/>
              </w:rPr>
            </w:pPr>
            <w:r w:rsidRPr="005F783E">
              <w:rPr>
                <w:rFonts w:ascii="Times New Roman" w:hAnsi="Times New Roman"/>
                <w:shd w:val="clear" w:color="auto" w:fill="FFFFFF"/>
                <w:lang w:eastAsia="en-US"/>
              </w:rPr>
              <w:t>- расширение опыта деятельности экологической направленности;</w:t>
            </w:r>
            <w:r w:rsidRPr="005F783E">
              <w:rPr>
                <w:rFonts w:ascii="Times New Roman" w:hAnsi="Times New Roman"/>
                <w:b/>
                <w:bCs/>
                <w:iCs/>
                <w:lang w:eastAsia="en-US"/>
              </w:rPr>
              <w:t xml:space="preserve"> </w:t>
            </w:r>
          </w:p>
          <w:p w14:paraId="2C3A9418" w14:textId="77777777" w:rsidR="006661BE" w:rsidRPr="005F783E" w:rsidRDefault="006661BE" w:rsidP="00EB73D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  <w:lang w:eastAsia="en-US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4252" w:type="dxa"/>
          </w:tcPr>
          <w:p w14:paraId="5E501630" w14:textId="77777777" w:rsidR="006661BE" w:rsidRPr="005F783E" w:rsidRDefault="006661BE" w:rsidP="00EB73D1">
            <w:pPr>
              <w:shd w:val="clear" w:color="auto" w:fill="FFFFFF"/>
              <w:spacing w:before="220" w:after="220" w:line="240" w:lineRule="auto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</w:rPr>
      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  <w:tr w:rsidR="004C2EA5" w:rsidRPr="005F783E" w14:paraId="2746295C" w14:textId="77777777" w:rsidTr="00371C60">
        <w:trPr>
          <w:trHeight w:val="674"/>
        </w:trPr>
        <w:tc>
          <w:tcPr>
            <w:tcW w:w="1985" w:type="dxa"/>
          </w:tcPr>
          <w:p w14:paraId="7523D302" w14:textId="77777777" w:rsidR="008278A6" w:rsidRPr="005F783E" w:rsidRDefault="008278A6" w:rsidP="008278A6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5F783E">
              <w:rPr>
                <w:rFonts w:ascii="Times New Roman" w:hAnsi="Times New Roman"/>
                <w:lang w:eastAsia="en-US"/>
              </w:rPr>
              <w:t>ПК 4.3. Осуществлять контроль использования и охраны земельных ресурсов.</w:t>
            </w:r>
          </w:p>
          <w:p w14:paraId="7373ACCC" w14:textId="7A62F9C6" w:rsidR="006661BE" w:rsidRPr="005F783E" w:rsidRDefault="008278A6" w:rsidP="008278A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F783E">
              <w:rPr>
                <w:rFonts w:ascii="Times New Roman" w:hAnsi="Times New Roman"/>
                <w:lang w:eastAsia="en-US"/>
              </w:rPr>
              <w:t>ПК 4.4. Разрабатывать природоохранные мероприятия.</w:t>
            </w:r>
          </w:p>
        </w:tc>
        <w:tc>
          <w:tcPr>
            <w:tcW w:w="4340" w:type="dxa"/>
          </w:tcPr>
          <w:p w14:paraId="37B8F30A" w14:textId="0E2BD201" w:rsidR="006661BE" w:rsidRPr="005F783E" w:rsidRDefault="006661BE" w:rsidP="00774E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252" w:type="dxa"/>
          </w:tcPr>
          <w:p w14:paraId="4D5093E2" w14:textId="33A6C854" w:rsidR="00721D69" w:rsidRPr="005F783E" w:rsidRDefault="008278A6" w:rsidP="008278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  <w:lang w:eastAsia="en-US"/>
              </w:rPr>
              <w:t>Аргументировать необходимость сохранения многообразия организмов с целью бережного отношения к окружающей среде.</w:t>
            </w:r>
          </w:p>
        </w:tc>
      </w:tr>
    </w:tbl>
    <w:p w14:paraId="49AD633F" w14:textId="77777777" w:rsidR="0061383A" w:rsidRPr="005F783E" w:rsidRDefault="0061383A" w:rsidP="003B0F9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F244B63" w14:textId="77777777" w:rsidR="005424D4" w:rsidRPr="005F783E" w:rsidRDefault="005424D4" w:rsidP="003B0F9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45B16B5" w14:textId="77777777" w:rsidR="005424D4" w:rsidRPr="005F783E" w:rsidRDefault="005424D4" w:rsidP="003B0F9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BC543E7" w14:textId="77777777" w:rsidR="003B0F99" w:rsidRPr="005F783E" w:rsidRDefault="003B0F99" w:rsidP="003B0F9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F783E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79CAAA7D" w14:textId="77777777" w:rsidR="00EB73D1" w:rsidRPr="005F783E" w:rsidRDefault="003B0F99" w:rsidP="00EB73D1">
      <w:pPr>
        <w:suppressAutoHyphens/>
        <w:spacing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5F783E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4999" w:type="pct"/>
        <w:tblInd w:w="-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20"/>
        <w:gridCol w:w="1849"/>
      </w:tblGrid>
      <w:tr w:rsidR="00EB73D1" w:rsidRPr="005F783E" w14:paraId="6E4EF310" w14:textId="77777777" w:rsidTr="00EB73D1">
        <w:trPr>
          <w:trHeight w:val="490"/>
        </w:trPr>
        <w:tc>
          <w:tcPr>
            <w:tcW w:w="4034" w:type="pct"/>
            <w:vAlign w:val="center"/>
          </w:tcPr>
          <w:p w14:paraId="6EFB78BD" w14:textId="77777777" w:rsidR="00EB73D1" w:rsidRPr="005F783E" w:rsidRDefault="00EB73D1" w:rsidP="00EB73D1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66" w:type="pct"/>
            <w:vAlign w:val="center"/>
          </w:tcPr>
          <w:p w14:paraId="4053EA43" w14:textId="77777777" w:rsidR="00EB73D1" w:rsidRPr="005F783E" w:rsidRDefault="00EB73D1" w:rsidP="00EB73D1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EB73D1" w:rsidRPr="005F783E" w14:paraId="38C14D1E" w14:textId="77777777" w:rsidTr="00EB73D1">
        <w:trPr>
          <w:trHeight w:val="490"/>
        </w:trPr>
        <w:tc>
          <w:tcPr>
            <w:tcW w:w="4034" w:type="pct"/>
            <w:vAlign w:val="center"/>
          </w:tcPr>
          <w:p w14:paraId="65CFAE23" w14:textId="131BD664" w:rsidR="00EB73D1" w:rsidRPr="005F783E" w:rsidRDefault="006410AE" w:rsidP="00EB73D1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966" w:type="pct"/>
            <w:vAlign w:val="center"/>
          </w:tcPr>
          <w:p w14:paraId="6B586255" w14:textId="67C9F51A" w:rsidR="00EB73D1" w:rsidRPr="005F783E" w:rsidRDefault="006410AE" w:rsidP="00EB73D1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iCs/>
                <w:sz w:val="24"/>
                <w:szCs w:val="24"/>
              </w:rPr>
              <w:t>72</w:t>
            </w:r>
          </w:p>
        </w:tc>
      </w:tr>
      <w:tr w:rsidR="00EB73D1" w:rsidRPr="005F783E" w14:paraId="66327FD2" w14:textId="77777777" w:rsidTr="00EB73D1">
        <w:trPr>
          <w:trHeight w:val="490"/>
        </w:trPr>
        <w:tc>
          <w:tcPr>
            <w:tcW w:w="4034" w:type="pct"/>
            <w:vAlign w:val="center"/>
          </w:tcPr>
          <w:p w14:paraId="6AB843A6" w14:textId="77777777" w:rsidR="00EB73D1" w:rsidRPr="005F783E" w:rsidRDefault="00EB73D1" w:rsidP="00EB73D1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66" w:type="pct"/>
            <w:vAlign w:val="center"/>
          </w:tcPr>
          <w:p w14:paraId="3A0829A5" w14:textId="77777777" w:rsidR="00EB73D1" w:rsidRPr="005F783E" w:rsidRDefault="00EB73D1" w:rsidP="00EB73D1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iCs/>
                <w:sz w:val="24"/>
                <w:szCs w:val="24"/>
              </w:rPr>
              <w:t>24</w:t>
            </w:r>
          </w:p>
        </w:tc>
      </w:tr>
      <w:tr w:rsidR="00EB73D1" w:rsidRPr="005F783E" w14:paraId="66634A90" w14:textId="77777777" w:rsidTr="00EB73D1">
        <w:trPr>
          <w:trHeight w:val="290"/>
        </w:trPr>
        <w:tc>
          <w:tcPr>
            <w:tcW w:w="4034" w:type="pct"/>
            <w:shd w:val="clear" w:color="auto" w:fill="auto"/>
          </w:tcPr>
          <w:p w14:paraId="3A5E962C" w14:textId="77777777" w:rsidR="00EB73D1" w:rsidRPr="005F783E" w:rsidRDefault="00EB73D1" w:rsidP="00EB73D1">
            <w:pPr>
              <w:suppressAutoHyphens/>
              <w:spacing w:after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  <w:tc>
          <w:tcPr>
            <w:tcW w:w="966" w:type="pct"/>
            <w:shd w:val="clear" w:color="auto" w:fill="auto"/>
            <w:vAlign w:val="center"/>
          </w:tcPr>
          <w:p w14:paraId="59B3EBA0" w14:textId="77777777" w:rsidR="00EB73D1" w:rsidRPr="005F783E" w:rsidRDefault="00EB73D1" w:rsidP="00EB73D1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iCs/>
                <w:sz w:val="24"/>
                <w:szCs w:val="24"/>
              </w:rPr>
              <w:t>72</w:t>
            </w:r>
          </w:p>
        </w:tc>
      </w:tr>
      <w:tr w:rsidR="00EB73D1" w:rsidRPr="005F783E" w14:paraId="0045375F" w14:textId="77777777" w:rsidTr="00EB73D1">
        <w:trPr>
          <w:trHeight w:val="354"/>
        </w:trPr>
        <w:tc>
          <w:tcPr>
            <w:tcW w:w="5000" w:type="pct"/>
            <w:gridSpan w:val="2"/>
            <w:vAlign w:val="center"/>
          </w:tcPr>
          <w:p w14:paraId="0A3076AB" w14:textId="77777777" w:rsidR="00EB73D1" w:rsidRPr="005F783E" w:rsidRDefault="00EB73D1" w:rsidP="00EB73D1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EB73D1" w:rsidRPr="005F783E" w14:paraId="7155E996" w14:textId="77777777" w:rsidTr="00EB73D1">
        <w:trPr>
          <w:trHeight w:val="248"/>
        </w:trPr>
        <w:tc>
          <w:tcPr>
            <w:tcW w:w="4034" w:type="pct"/>
            <w:vAlign w:val="center"/>
          </w:tcPr>
          <w:p w14:paraId="7A69E24B" w14:textId="77777777" w:rsidR="00EB73D1" w:rsidRPr="005F783E" w:rsidRDefault="00EB73D1" w:rsidP="00EB73D1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66" w:type="pct"/>
          </w:tcPr>
          <w:p w14:paraId="4B1B4C96" w14:textId="60C95386" w:rsidR="00EB73D1" w:rsidRPr="005F783E" w:rsidRDefault="00673358" w:rsidP="00234781">
            <w:pPr>
              <w:spacing w:after="0"/>
              <w:jc w:val="center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  <w:b/>
                <w:iCs/>
                <w:sz w:val="24"/>
                <w:szCs w:val="24"/>
              </w:rPr>
              <w:t>38</w:t>
            </w:r>
          </w:p>
        </w:tc>
      </w:tr>
      <w:tr w:rsidR="00EB73D1" w:rsidRPr="005F783E" w14:paraId="19D82304" w14:textId="77777777" w:rsidTr="00EB73D1">
        <w:trPr>
          <w:trHeight w:val="312"/>
        </w:trPr>
        <w:tc>
          <w:tcPr>
            <w:tcW w:w="4034" w:type="pct"/>
            <w:vAlign w:val="center"/>
          </w:tcPr>
          <w:p w14:paraId="07EF0A32" w14:textId="77777777" w:rsidR="00EB73D1" w:rsidRPr="005F783E" w:rsidRDefault="00EB73D1" w:rsidP="00EB73D1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66" w:type="pct"/>
          </w:tcPr>
          <w:p w14:paraId="7866C673" w14:textId="6967E298" w:rsidR="00EB73D1" w:rsidRPr="005F783E" w:rsidRDefault="00673358" w:rsidP="00EB73D1">
            <w:pPr>
              <w:spacing w:after="0"/>
              <w:jc w:val="center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  <w:b/>
                <w:iCs/>
                <w:sz w:val="24"/>
                <w:szCs w:val="24"/>
              </w:rPr>
              <w:t>14</w:t>
            </w:r>
          </w:p>
        </w:tc>
      </w:tr>
      <w:tr w:rsidR="00EB73D1" w:rsidRPr="005F783E" w14:paraId="3FE6D66D" w14:textId="77777777" w:rsidTr="00EB73D1">
        <w:trPr>
          <w:trHeight w:val="312"/>
        </w:trPr>
        <w:tc>
          <w:tcPr>
            <w:tcW w:w="4034" w:type="pct"/>
            <w:vAlign w:val="center"/>
          </w:tcPr>
          <w:p w14:paraId="13C40009" w14:textId="77777777" w:rsidR="00EB73D1" w:rsidRPr="005F783E" w:rsidRDefault="00EB73D1" w:rsidP="00EB73D1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966" w:type="pct"/>
          </w:tcPr>
          <w:p w14:paraId="614219DB" w14:textId="09DA6BA7" w:rsidR="00EB73D1" w:rsidRPr="005F783E" w:rsidRDefault="000B400C" w:rsidP="00EB73D1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</w:p>
        </w:tc>
      </w:tr>
      <w:tr w:rsidR="00234781" w:rsidRPr="005F783E" w14:paraId="01B4C936" w14:textId="77777777" w:rsidTr="00EB73D1">
        <w:trPr>
          <w:trHeight w:val="312"/>
        </w:trPr>
        <w:tc>
          <w:tcPr>
            <w:tcW w:w="4034" w:type="pct"/>
            <w:vAlign w:val="center"/>
          </w:tcPr>
          <w:p w14:paraId="15BCF4B5" w14:textId="77777777" w:rsidR="00234781" w:rsidRPr="005F783E" w:rsidRDefault="00234781" w:rsidP="00EB73D1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966" w:type="pct"/>
          </w:tcPr>
          <w:p w14:paraId="0D0486D1" w14:textId="77777777" w:rsidR="00234781" w:rsidRPr="005F783E" w:rsidRDefault="00234781" w:rsidP="00EB73D1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EB73D1" w:rsidRPr="005F783E" w14:paraId="7C81769E" w14:textId="77777777" w:rsidTr="00EB73D1">
        <w:trPr>
          <w:trHeight w:val="490"/>
        </w:trPr>
        <w:tc>
          <w:tcPr>
            <w:tcW w:w="4034" w:type="pct"/>
            <w:vAlign w:val="center"/>
          </w:tcPr>
          <w:p w14:paraId="0F97C276" w14:textId="77777777" w:rsidR="00EB73D1" w:rsidRPr="005F783E" w:rsidRDefault="00EB73D1" w:rsidP="00EB73D1">
            <w:pPr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966" w:type="pct"/>
          </w:tcPr>
          <w:p w14:paraId="4C0BD1EE" w14:textId="62DA5DE1" w:rsidR="00EB73D1" w:rsidRPr="005F783E" w:rsidRDefault="000B400C" w:rsidP="00EB73D1">
            <w:pPr>
              <w:spacing w:after="0"/>
              <w:jc w:val="center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  <w:b/>
                <w:iCs/>
                <w:sz w:val="24"/>
                <w:szCs w:val="24"/>
              </w:rPr>
              <w:t>8</w:t>
            </w:r>
          </w:p>
        </w:tc>
      </w:tr>
      <w:tr w:rsidR="00EB73D1" w:rsidRPr="005F783E" w14:paraId="4716B9A5" w14:textId="77777777" w:rsidTr="00EB73D1">
        <w:trPr>
          <w:trHeight w:val="356"/>
        </w:trPr>
        <w:tc>
          <w:tcPr>
            <w:tcW w:w="5000" w:type="pct"/>
            <w:gridSpan w:val="2"/>
            <w:vAlign w:val="center"/>
          </w:tcPr>
          <w:p w14:paraId="0DB07F77" w14:textId="77777777" w:rsidR="00EB73D1" w:rsidRPr="005F783E" w:rsidRDefault="00EB73D1" w:rsidP="00EB73D1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EB73D1" w:rsidRPr="005F783E" w14:paraId="576543D9" w14:textId="77777777" w:rsidTr="00EB73D1">
        <w:trPr>
          <w:trHeight w:val="278"/>
        </w:trPr>
        <w:tc>
          <w:tcPr>
            <w:tcW w:w="4034" w:type="pct"/>
            <w:vAlign w:val="center"/>
          </w:tcPr>
          <w:p w14:paraId="4DDCB85F" w14:textId="77777777" w:rsidR="00EB73D1" w:rsidRPr="005F783E" w:rsidRDefault="00EB73D1" w:rsidP="00EB73D1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66" w:type="pct"/>
          </w:tcPr>
          <w:p w14:paraId="2799EEA7" w14:textId="77777777" w:rsidR="00EB73D1" w:rsidRPr="005F783E" w:rsidRDefault="00EB73D1" w:rsidP="00EB73D1">
            <w:pPr>
              <w:spacing w:after="0"/>
              <w:jc w:val="center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EB73D1" w:rsidRPr="005F783E" w14:paraId="66A979A6" w14:textId="77777777" w:rsidTr="00EB73D1">
        <w:trPr>
          <w:trHeight w:val="342"/>
        </w:trPr>
        <w:tc>
          <w:tcPr>
            <w:tcW w:w="4034" w:type="pct"/>
            <w:vAlign w:val="center"/>
          </w:tcPr>
          <w:p w14:paraId="62E8CB19" w14:textId="77777777" w:rsidR="00EB73D1" w:rsidRPr="005F783E" w:rsidRDefault="00EB73D1" w:rsidP="00EB73D1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66" w:type="pct"/>
          </w:tcPr>
          <w:p w14:paraId="17C4742C" w14:textId="20139EE0" w:rsidR="00EB73D1" w:rsidRPr="005F783E" w:rsidRDefault="000B400C" w:rsidP="00EB73D1">
            <w:pPr>
              <w:spacing w:after="0"/>
              <w:jc w:val="center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EB73D1" w:rsidRPr="005F783E" w14:paraId="3042DFC7" w14:textId="77777777" w:rsidTr="00EB73D1">
        <w:trPr>
          <w:trHeight w:val="331"/>
        </w:trPr>
        <w:tc>
          <w:tcPr>
            <w:tcW w:w="4034" w:type="pct"/>
            <w:vAlign w:val="center"/>
          </w:tcPr>
          <w:p w14:paraId="5BB33237" w14:textId="77777777" w:rsidR="00EB73D1" w:rsidRPr="005F783E" w:rsidRDefault="00EB73D1" w:rsidP="00EB73D1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</w:t>
            </w:r>
            <w:r w:rsidRPr="005F783E">
              <w:rPr>
                <w:rFonts w:ascii="Times New Roman" w:hAnsi="Times New Roman"/>
                <w:bCs/>
                <w:i/>
                <w:sz w:val="24"/>
                <w:szCs w:val="24"/>
              </w:rPr>
              <w:t>(дифференцированный зачет)</w:t>
            </w:r>
          </w:p>
        </w:tc>
        <w:tc>
          <w:tcPr>
            <w:tcW w:w="966" w:type="pct"/>
          </w:tcPr>
          <w:p w14:paraId="049A5887" w14:textId="77777777" w:rsidR="00EB73D1" w:rsidRPr="005F783E" w:rsidRDefault="00EB73D1" w:rsidP="00EB73D1">
            <w:pPr>
              <w:spacing w:after="0"/>
              <w:jc w:val="center"/>
              <w:rPr>
                <w:rFonts w:ascii="Times New Roman" w:hAnsi="Times New Roman"/>
              </w:rPr>
            </w:pPr>
            <w:r w:rsidRPr="005F783E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14:paraId="108F99A1" w14:textId="77777777" w:rsidR="00EB73D1" w:rsidRPr="005F783E" w:rsidRDefault="00EB73D1" w:rsidP="00EB73D1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  <w:sectPr w:rsidR="00EB73D1" w:rsidRPr="005F783E" w:rsidSect="006661BE">
          <w:footerReference w:type="default" r:id="rId8"/>
          <w:pgSz w:w="11906" w:h="16838"/>
          <w:pgMar w:top="1134" w:right="850" w:bottom="284" w:left="1701" w:header="708" w:footer="184" w:gutter="0"/>
          <w:cols w:space="720"/>
          <w:titlePg/>
          <w:docGrid w:linePitch="299"/>
        </w:sectPr>
      </w:pPr>
    </w:p>
    <w:p w14:paraId="70058223" w14:textId="77777777" w:rsidR="003B0F99" w:rsidRPr="005F783E" w:rsidRDefault="003B0F99" w:rsidP="00EB73D1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F783E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F50E23" w:rsidRPr="005F783E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15444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10154"/>
        <w:gridCol w:w="1559"/>
        <w:gridCol w:w="1781"/>
      </w:tblGrid>
      <w:tr w:rsidR="00EB73D1" w:rsidRPr="005F783E" w14:paraId="2725F6A5" w14:textId="77777777" w:rsidTr="007F1D9B">
        <w:trPr>
          <w:trHeight w:val="1646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5E71F4" w14:textId="77777777" w:rsidR="00EB73D1" w:rsidRPr="005F783E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464D39" w14:textId="77777777" w:rsidR="00EB73D1" w:rsidRPr="005F783E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0D444C" w14:textId="77777777" w:rsidR="00EB73D1" w:rsidRPr="005F783E" w:rsidRDefault="00EB73D1" w:rsidP="00EB73D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4"/>
              </w:rPr>
            </w:pPr>
            <w:r w:rsidRPr="005F783E">
              <w:rPr>
                <w:rFonts w:ascii="Times New Roman" w:hAnsi="Times New Roman"/>
                <w:b/>
                <w:bCs/>
                <w:sz w:val="18"/>
                <w:szCs w:val="24"/>
              </w:rPr>
              <w:t>Объем часов /</w:t>
            </w:r>
            <w:r w:rsidRPr="005F783E">
              <w:rPr>
                <w:rFonts w:ascii="Times New Roman" w:hAnsi="Times New Roman"/>
                <w:b/>
                <w:sz w:val="18"/>
                <w:szCs w:val="24"/>
              </w:rPr>
              <w:t>в т.ч. в форме практической подготовки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1E11E" w14:textId="77777777" w:rsidR="00EB73D1" w:rsidRPr="005F783E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EB73D1" w:rsidRPr="005F783E" w14:paraId="55D13E96" w14:textId="77777777" w:rsidTr="007F1D9B">
        <w:trPr>
          <w:trHeight w:val="20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73DB00" w14:textId="77777777" w:rsidR="00EB73D1" w:rsidRPr="005F783E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A57EA4" w14:textId="77777777" w:rsidR="00EB73D1" w:rsidRPr="005F783E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84C4B" w14:textId="77777777" w:rsidR="00EB73D1" w:rsidRPr="005F783E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93B69B" w14:textId="77777777" w:rsidR="00EB73D1" w:rsidRPr="005F783E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B73D1" w:rsidRPr="005F783E" w14:paraId="12A3812E" w14:textId="77777777" w:rsidTr="007F1D9B">
        <w:trPr>
          <w:trHeight w:val="20"/>
        </w:trPr>
        <w:tc>
          <w:tcPr>
            <w:tcW w:w="1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5AD815" w14:textId="77777777" w:rsidR="00EB73D1" w:rsidRPr="005F783E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Раздел 1. Клетка – структурно-функциональная единица живого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20846E" w14:textId="77777777" w:rsidR="00EB73D1" w:rsidRPr="005F783E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 w:rsidR="00774E3C" w:rsidRPr="005F783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BF7ADD" w:rsidRPr="005F783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551E5" w14:textId="77777777" w:rsidR="00EB73D1" w:rsidRPr="005F783E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F1D9B" w:rsidRPr="005F783E" w14:paraId="1008DBD0" w14:textId="77777777" w:rsidTr="007F1D9B">
        <w:trPr>
          <w:trHeight w:val="24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9F8406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Тема 1.1.</w:t>
            </w:r>
          </w:p>
          <w:p w14:paraId="7398AA80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Биология как наука. Общая характеристика жизни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D1E5EA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6E0DC4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2BDD1" w14:textId="3F36F7F9" w:rsidR="007F1D9B" w:rsidRPr="005F783E" w:rsidRDefault="007F1D9B" w:rsidP="00CE4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2</w:t>
            </w:r>
          </w:p>
        </w:tc>
      </w:tr>
      <w:tr w:rsidR="007F1D9B" w:rsidRPr="005F783E" w14:paraId="288D86AB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568B8" w14:textId="21448C58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EF307E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023F67D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3F368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7A158614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41633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788498B0" w14:textId="77777777" w:rsidR="007F1D9B" w:rsidRPr="005F783E" w:rsidRDefault="007F1D9B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Современные отрасли биологических знаний. Связь биологии с другими науками: биохимия, биофизика, бионика, геногеография и др. Роль и место биологии в формировании современной научной картины мира. Уровни организации живой материи. Общая характеристика жизни, свойства живых систем. Химический состав клеток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282F0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5F35A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7FAF3904" w14:textId="77777777" w:rsidTr="007F1D9B">
        <w:trPr>
          <w:trHeight w:val="24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C5AAEC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Тема 1.2.</w:t>
            </w:r>
          </w:p>
          <w:p w14:paraId="083AEABE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Структурно-функциональная организация клеток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4C27AE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9B21F1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6/4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3E958" w14:textId="77777777" w:rsidR="007F1D9B" w:rsidRPr="005F783E" w:rsidRDefault="007F1D9B" w:rsidP="00542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- 1</w:t>
            </w:r>
          </w:p>
          <w:p w14:paraId="6EAB9F4C" w14:textId="77777777" w:rsidR="007F1D9B" w:rsidRPr="005F783E" w:rsidRDefault="007F1D9B" w:rsidP="00542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- 2</w:t>
            </w:r>
          </w:p>
          <w:p w14:paraId="410F369F" w14:textId="490B07A4" w:rsidR="007F1D9B" w:rsidRPr="005F783E" w:rsidRDefault="007F1D9B" w:rsidP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- 4</w:t>
            </w:r>
          </w:p>
        </w:tc>
      </w:tr>
      <w:tr w:rsidR="00234781" w:rsidRPr="005F783E" w14:paraId="30850968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B44B2" w14:textId="1E97066A" w:rsidR="00234781" w:rsidRPr="005F783E" w:rsidRDefault="002347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F7060E" w14:textId="77777777" w:rsidR="00234781" w:rsidRPr="005F783E" w:rsidRDefault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DB01311" w14:textId="77777777" w:rsidR="00234781" w:rsidRPr="005F783E" w:rsidRDefault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83C11" w14:textId="77777777" w:rsidR="00234781" w:rsidRPr="005F783E" w:rsidRDefault="002347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4781" w:rsidRPr="005F783E" w14:paraId="41E2F54F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C69B37" w14:textId="77777777" w:rsidR="00234781" w:rsidRPr="005F783E" w:rsidRDefault="002347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3D9547" w14:textId="77777777" w:rsidR="00234781" w:rsidRPr="005F783E" w:rsidRDefault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Клеточная теория (Т. Шванн, М. </w:t>
            </w:r>
            <w:proofErr w:type="spellStart"/>
            <w:r w:rsidRPr="005F783E">
              <w:rPr>
                <w:rFonts w:ascii="Times New Roman" w:hAnsi="Times New Roman"/>
                <w:sz w:val="24"/>
                <w:szCs w:val="24"/>
              </w:rPr>
              <w:t>Шлейден</w:t>
            </w:r>
            <w:proofErr w:type="spellEnd"/>
            <w:r w:rsidRPr="005F783E">
              <w:rPr>
                <w:rFonts w:ascii="Times New Roman" w:hAnsi="Times New Roman"/>
                <w:sz w:val="24"/>
                <w:szCs w:val="24"/>
              </w:rPr>
              <w:t>, Р. Вирхов). Основные положения современной клеточной теории. Типы клеточной организации: прокариотический и эукариотический. Одноклеточные и многоклеточные организмы. Строение прокариотической клетки. Строение эукариотической клетки. Неклеточные формы жизни (вирусы, бактериофаги)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487DB" w14:textId="77777777" w:rsidR="00234781" w:rsidRPr="005F783E" w:rsidRDefault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CA5D6" w14:textId="77777777" w:rsidR="00234781" w:rsidRPr="005F783E" w:rsidRDefault="002347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4781" w:rsidRPr="005F783E" w14:paraId="1318AD72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E9A733" w14:textId="77777777" w:rsidR="00234781" w:rsidRPr="005F783E" w:rsidRDefault="002347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C01EA7" w14:textId="77777777" w:rsidR="00234781" w:rsidRPr="005F783E" w:rsidRDefault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Лабораторные занятия: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564BF50" w14:textId="77777777" w:rsidR="00234781" w:rsidRPr="005F783E" w:rsidRDefault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C4751" w14:textId="77777777" w:rsidR="00234781" w:rsidRPr="005F783E" w:rsidRDefault="002347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4781" w:rsidRPr="005F783E" w14:paraId="6195BB73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C298AD" w14:textId="77777777" w:rsidR="00234781" w:rsidRPr="005F783E" w:rsidRDefault="002347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67E969" w14:textId="77777777" w:rsidR="00234781" w:rsidRPr="005F783E" w:rsidRDefault="002347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1.Строение клетки (растения, животные, грибы) и клеточные включения (крахмал, каротиноиды, хлоропласты, хромопласты).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21C57" w14:textId="77777777" w:rsidR="00234781" w:rsidRPr="005F783E" w:rsidRDefault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5FC1C" w14:textId="77777777" w:rsidR="00234781" w:rsidRPr="005F783E" w:rsidRDefault="002347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4781" w:rsidRPr="005F783E" w14:paraId="6A778287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451F97" w14:textId="77777777" w:rsidR="00234781" w:rsidRPr="005F783E" w:rsidRDefault="002347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D9C484" w14:textId="77777777" w:rsidR="00234781" w:rsidRPr="005F783E" w:rsidRDefault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354BB92" w14:textId="77777777" w:rsidR="00234781" w:rsidRPr="005F783E" w:rsidRDefault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C8BB0" w14:textId="77777777" w:rsidR="00234781" w:rsidRPr="005F783E" w:rsidRDefault="002347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4781" w:rsidRPr="005F783E" w14:paraId="36F0F0F9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D7599A" w14:textId="77777777" w:rsidR="00234781" w:rsidRPr="005F783E" w:rsidRDefault="002347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951348" w14:textId="77777777" w:rsidR="00234781" w:rsidRPr="005F783E" w:rsidRDefault="00234781" w:rsidP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1.Вирусные и бактериальные заболевания. Общие принципы использования лекарственных веществ. Особенности применения антибиотиков. 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17CAF" w14:textId="77777777" w:rsidR="00234781" w:rsidRPr="005F783E" w:rsidRDefault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92303" w14:textId="77777777" w:rsidR="00234781" w:rsidRPr="005F783E" w:rsidRDefault="002347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6F245BB4" w14:textId="77777777" w:rsidTr="007F1D9B">
        <w:trPr>
          <w:trHeight w:val="24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5953DA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 xml:space="preserve">Тема 1.3. Структурно-функциональные факторы </w:t>
            </w:r>
            <w:r w:rsidRPr="005F783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наследственности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F2B268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B2FBF3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4/2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3866B" w14:textId="77777777" w:rsidR="007F1D9B" w:rsidRPr="005F783E" w:rsidRDefault="007F1D9B" w:rsidP="00542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- 1</w:t>
            </w:r>
          </w:p>
          <w:p w14:paraId="46135804" w14:textId="575880C0" w:rsidR="007F1D9B" w:rsidRPr="005F783E" w:rsidRDefault="007F1D9B" w:rsidP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- 2</w:t>
            </w:r>
          </w:p>
        </w:tc>
      </w:tr>
      <w:tr w:rsidR="007F1D9B" w:rsidRPr="005F783E" w14:paraId="2C5AA14E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F08D1" w14:textId="459D7EC0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6220A6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A8B81A2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8EAF6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2CF7D7CA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B012F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99255D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Хромосомная теория Т. Моргана. Строение хромосом. Хромосомный набор клеток, гомологичные и негомологичные хромосомы, гаплоидный и диплоидный набор.  Нуклеиновые </w:t>
            </w:r>
            <w:r w:rsidRPr="005F783E">
              <w:rPr>
                <w:rFonts w:ascii="Times New Roman" w:hAnsi="Times New Roman"/>
                <w:sz w:val="24"/>
                <w:szCs w:val="24"/>
              </w:rPr>
              <w:lastRenderedPageBreak/>
              <w:t>кислоты: ДНК, РНК нахождение в клетке, их строение и функции. Матричные процессы в клетке: репликация, биосинтез белка, репарация. Генетический код и его свойства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B50F5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7755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283767C6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1E270A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CC8F7D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8A9749E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BB2CD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6206CBF4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4CFCC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4C025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2.Решение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C08CF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ABDF8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02B5DB89" w14:textId="77777777" w:rsidTr="007F1D9B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B28F5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Тема 1.4</w:t>
            </w:r>
            <w:r w:rsidRPr="005F783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1EF0643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Обмен веществ и превращение энергии в клетке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D00838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D7F196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BC588" w14:textId="79502355" w:rsidR="007F1D9B" w:rsidRPr="005F783E" w:rsidRDefault="007F1D9B" w:rsidP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- 2</w:t>
            </w:r>
          </w:p>
        </w:tc>
      </w:tr>
      <w:tr w:rsidR="007F1D9B" w:rsidRPr="005F783E" w14:paraId="23689CAE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B3C42E" w14:textId="5610A57E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9CF0A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8087132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B7EB4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07799437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F7827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C1722C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Понятие метаболизм. Ассимиляция и диссимиляция – две стороны метаболизма. Типы обмена веществ: автотрофный и гетеротрофный, аэробный и анаэробный. Пластический обмен. Фотосинтез. Хемосинтез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5BB27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9B7B6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2C97AC46" w14:textId="77777777" w:rsidTr="007F1D9B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7C650" w14:textId="77777777" w:rsidR="007F1D9B" w:rsidRPr="005F783E" w:rsidRDefault="007F1D9B" w:rsidP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Тема 1.5. Жизненный цикл клетки. Митоз. Мейоз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BFDE14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77824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86F10" w14:textId="77777777" w:rsidR="007F1D9B" w:rsidRPr="005F783E" w:rsidRDefault="007F1D9B" w:rsidP="00542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- 2</w:t>
            </w:r>
          </w:p>
          <w:p w14:paraId="2A4ED03E" w14:textId="4B7983F7" w:rsidR="007F1D9B" w:rsidRPr="005F783E" w:rsidRDefault="007F1D9B" w:rsidP="00CE4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ОК - 4 </w:t>
            </w:r>
          </w:p>
        </w:tc>
      </w:tr>
      <w:tr w:rsidR="00234781" w:rsidRPr="005F783E" w14:paraId="37540135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8B36C" w14:textId="6C68412A" w:rsidR="00234781" w:rsidRPr="005F783E" w:rsidRDefault="002347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C826B4" w14:textId="77777777" w:rsidR="00234781" w:rsidRPr="005F783E" w:rsidRDefault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A819384" w14:textId="77777777" w:rsidR="00234781" w:rsidRPr="005F783E" w:rsidRDefault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51DC6" w14:textId="77777777" w:rsidR="00234781" w:rsidRPr="005F783E" w:rsidRDefault="002347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4781" w:rsidRPr="005F783E" w14:paraId="2F9EFF52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BF24A6" w14:textId="77777777" w:rsidR="00234781" w:rsidRPr="005F783E" w:rsidRDefault="002347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EDB857" w14:textId="77777777" w:rsidR="00234781" w:rsidRPr="005F783E" w:rsidRDefault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Клеточный цикл, его периоды. Митоз, его стадии и происходящие процессы. Биологическое значение митоза. Мейоз и его стадии. Поведение хромосом в мейозе. Кроссинговер. Биологический смысл мейоза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5B8C0" w14:textId="77777777" w:rsidR="00234781" w:rsidRPr="005F783E" w:rsidRDefault="00234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D5ABE" w14:textId="77777777" w:rsidR="00234781" w:rsidRPr="005F783E" w:rsidRDefault="002347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73D1" w:rsidRPr="005F783E" w14:paraId="539082D5" w14:textId="77777777" w:rsidTr="007F1D9B">
        <w:trPr>
          <w:trHeight w:val="20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B5AD88" w14:textId="77777777" w:rsidR="00EB73D1" w:rsidRPr="005F783E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EEB7C" w14:textId="77777777" w:rsidR="00EB73D1" w:rsidRPr="005F783E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Молекулярный уровень организации живого</w:t>
            </w:r>
          </w:p>
          <w:p w14:paraId="6A2CCCE9" w14:textId="77777777" w:rsidR="00EB73D1" w:rsidRPr="005F783E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BE07D2" w14:textId="77777777" w:rsidR="00EB73D1" w:rsidRPr="005F783E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EE2D3" w14:textId="77777777" w:rsidR="00EB73D1" w:rsidRPr="005F783E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73D1" w:rsidRPr="005F783E" w14:paraId="79BCC571" w14:textId="77777777" w:rsidTr="007F1D9B">
        <w:trPr>
          <w:trHeight w:val="240"/>
        </w:trPr>
        <w:tc>
          <w:tcPr>
            <w:tcW w:w="1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F7F879" w14:textId="77777777" w:rsidR="00EB73D1" w:rsidRPr="005F783E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Раздел 2. Строение и функции организма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0424A7" w14:textId="77777777" w:rsidR="00EB73D1" w:rsidRPr="005F783E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BF7ADD" w:rsidRPr="005F783E">
              <w:rPr>
                <w:rFonts w:ascii="Times New Roman" w:hAnsi="Times New Roman"/>
                <w:b/>
                <w:sz w:val="24"/>
                <w:szCs w:val="24"/>
              </w:rPr>
              <w:t>/6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F0DAE" w14:textId="77777777" w:rsidR="00EB73D1" w:rsidRPr="005F783E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70850778" w14:textId="77777777" w:rsidTr="007F1D9B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EF7C35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Тема 2.1.</w:t>
            </w:r>
            <w:r w:rsidRPr="005F78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Строение организма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7CD658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37C6AE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59E68" w14:textId="77777777" w:rsidR="007F1D9B" w:rsidRPr="005F783E" w:rsidRDefault="007F1D9B" w:rsidP="00542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- 2</w:t>
            </w:r>
          </w:p>
          <w:p w14:paraId="47750D1E" w14:textId="5C1AF829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- 4</w:t>
            </w:r>
          </w:p>
        </w:tc>
      </w:tr>
      <w:tr w:rsidR="007F1D9B" w:rsidRPr="005F783E" w14:paraId="119CAF00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C830D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BC5852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5953062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DFD56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14283C77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255E9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D6AD59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Многоклеточные организмы. Взаимосвязь органов и системы органов в многоклеточном организме. Гомеостаз организма и его поддержание в процессе жизнедеятельности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52A23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E75C0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5AD32073" w14:textId="77777777" w:rsidTr="007F1D9B">
        <w:trPr>
          <w:trHeight w:val="24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A4626B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Тема 2.2.</w:t>
            </w:r>
          </w:p>
          <w:p w14:paraId="4B607DC2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Формы размножения организмов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C561FA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4CA03D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C3DFF" w14:textId="11AF2AD1" w:rsidR="007F1D9B" w:rsidRPr="005F783E" w:rsidRDefault="007F1D9B" w:rsidP="00CE4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- 2</w:t>
            </w:r>
          </w:p>
        </w:tc>
      </w:tr>
      <w:tr w:rsidR="007F1D9B" w:rsidRPr="005F783E" w14:paraId="14E7C20A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0BA2F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43982E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6B320755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033FF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6372132D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BAB9D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C35F6E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Формы размножения организмов. Бесполое и половое размножение. Виды бесполого размножения. Половое размножение. Гаметогенез у животных. Сперматогенез и оогенез. Строение половых клеток. Оплодотворение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0DE0B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33918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2A5AD20E" w14:textId="77777777" w:rsidTr="007F1D9B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568DCD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Тема 2.3</w:t>
            </w:r>
            <w:r w:rsidRPr="005F783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58AACE4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 xml:space="preserve">Онтогенез растений, животных и </w:t>
            </w:r>
            <w:r w:rsidRPr="005F783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человека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17823E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C4F13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A5950" w14:textId="77777777" w:rsidR="007F1D9B" w:rsidRPr="005F783E" w:rsidRDefault="007F1D9B" w:rsidP="00542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- 2</w:t>
            </w:r>
          </w:p>
          <w:p w14:paraId="5D5BEB32" w14:textId="10110D2F" w:rsidR="007F1D9B" w:rsidRPr="005F783E" w:rsidRDefault="007F1D9B" w:rsidP="00CE4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- 4</w:t>
            </w:r>
          </w:p>
        </w:tc>
      </w:tr>
      <w:tr w:rsidR="007F1D9B" w:rsidRPr="005F783E" w14:paraId="4A2B49F0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392458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344C31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15BAFF9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A9178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02F49434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04F81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B70777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Индивидуальное развитие организмов. Эмбриогенез и его стадии. Постэмбриональный период. Стадии постэмбрионального развития у животных и человека. Прямое и непрямое развитие. </w:t>
            </w:r>
            <w:r w:rsidRPr="005F783E">
              <w:rPr>
                <w:rFonts w:ascii="Times New Roman" w:hAnsi="Times New Roman"/>
                <w:sz w:val="24"/>
                <w:szCs w:val="24"/>
              </w:rPr>
              <w:lastRenderedPageBreak/>
              <w:t>Биологическое старение и смерть. Онтогенез растений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646F5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CFFF8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7B9907AA" w14:textId="77777777" w:rsidTr="007F1D9B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650D3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Тема 2.4. Закономерности наследования</w:t>
            </w:r>
          </w:p>
          <w:p w14:paraId="4DB7A8DD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D5FA95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FAE6DE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4/2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3839C" w14:textId="77777777" w:rsidR="007F1D9B" w:rsidRPr="005F783E" w:rsidRDefault="007F1D9B" w:rsidP="00542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- 2</w:t>
            </w:r>
          </w:p>
          <w:p w14:paraId="2DC50D39" w14:textId="484CF913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ОК - 4 </w:t>
            </w:r>
          </w:p>
        </w:tc>
      </w:tr>
      <w:tr w:rsidR="007F1D9B" w:rsidRPr="005F783E" w14:paraId="4EF12F14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7FB4C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0053DF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69E73DF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FEE2F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74EE135E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80057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21B68F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Основные понятия генетики. Закономерности образования гамет. Законы Г. Менделя (моногибридное и полигибридное скрещивание). Взаимодействие генов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58B8D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786E0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71CDB842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9EEBD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8B096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D9B41EE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D46B0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7CF8F5F2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22B283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273337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3.Решение задач на определение вероятности возникновения наследственных признаков при моно-, ди-, полигибридном и анализирующем скрещивании, составление генотипических схем скрещивания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4A6EA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421FE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705EA85C" w14:textId="77777777" w:rsidTr="007F1D9B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03B99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Тема 2.5. Сцепленное наследование признаков</w:t>
            </w:r>
          </w:p>
          <w:p w14:paraId="01FB5200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856F64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0F1B50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4/2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C1C0D" w14:textId="77777777" w:rsidR="007F1D9B" w:rsidRPr="005F783E" w:rsidRDefault="007F1D9B" w:rsidP="00542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- 1</w:t>
            </w:r>
          </w:p>
          <w:p w14:paraId="02C5912A" w14:textId="21CD09DF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- 2</w:t>
            </w:r>
          </w:p>
        </w:tc>
      </w:tr>
      <w:tr w:rsidR="007F1D9B" w:rsidRPr="005F783E" w14:paraId="09B7D768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6DC2CA" w14:textId="339F94A3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D6A968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92DD585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527E1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512CA20B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CF5D36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37D5CE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Законы Т. Моргана. Сцепленное наследование генов, нарушение сцепления. Наследование признаков, сцепленных с полом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21CF8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E4DD5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03F2D90E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16CA5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C1C36B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272B2AA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D18F2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15E714A4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7D9919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671199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4.Решение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AF94A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A7C80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06C7621E" w14:textId="77777777" w:rsidTr="007F1D9B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F9EC2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Тема 2.6. Закономерности изменчивости</w:t>
            </w:r>
          </w:p>
          <w:p w14:paraId="3B4A67BF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ADA1D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E4833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4/2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0801C" w14:textId="77777777" w:rsidR="007F1D9B" w:rsidRPr="005F783E" w:rsidRDefault="007F1D9B" w:rsidP="00542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- 1</w:t>
            </w:r>
          </w:p>
          <w:p w14:paraId="783F92AD" w14:textId="77777777" w:rsidR="007F1D9B" w:rsidRPr="005F783E" w:rsidRDefault="007F1D9B" w:rsidP="00542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- 2</w:t>
            </w:r>
          </w:p>
          <w:p w14:paraId="3BF024FA" w14:textId="39EAF541" w:rsidR="007F1D9B" w:rsidRPr="005F783E" w:rsidRDefault="007F1D9B" w:rsidP="00BF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- 4</w:t>
            </w:r>
          </w:p>
        </w:tc>
      </w:tr>
      <w:tr w:rsidR="00BF7ADD" w:rsidRPr="005F783E" w14:paraId="48295EA4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0BBD77" w14:textId="408F4B64" w:rsidR="00BF7ADD" w:rsidRPr="005F783E" w:rsidRDefault="00BF7A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704A49" w14:textId="77777777" w:rsidR="00BF7ADD" w:rsidRPr="005F783E" w:rsidRDefault="00BF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1DE9402" w14:textId="77777777" w:rsidR="00BF7ADD" w:rsidRPr="005F783E" w:rsidRDefault="00BF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0E120" w14:textId="77777777" w:rsidR="00BF7ADD" w:rsidRPr="005F783E" w:rsidRDefault="00BF7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ADD" w:rsidRPr="005F783E" w14:paraId="240B00BA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20A77F" w14:textId="77777777" w:rsidR="00BF7ADD" w:rsidRPr="005F783E" w:rsidRDefault="00BF7A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C69EE2" w14:textId="77777777" w:rsidR="00BF7ADD" w:rsidRPr="005F783E" w:rsidRDefault="00BF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Изменчивость признаков. Виды изменчивости: наследственная и ненаследственная. Закон гомологических рядов в наследственной изменчивости (Н.И. Вавилов). Мутационная теория изменчивости. Виды мутаций и причины их возникновения. Кариотип человека. Наследственные заболевания человека. Генные и хромосомные болезни человека. Болезни с наследственной предрасположенностью. Значение медицинской генетики в предотвращении и лечении генетических заболеваний человека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A25BC" w14:textId="77777777" w:rsidR="00BF7ADD" w:rsidRPr="005F783E" w:rsidRDefault="00BF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66AC7" w14:textId="77777777" w:rsidR="00BF7ADD" w:rsidRPr="005F783E" w:rsidRDefault="00BF7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ADD" w:rsidRPr="005F783E" w14:paraId="0CA600EC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7AE65" w14:textId="77777777" w:rsidR="00BF7ADD" w:rsidRPr="005F783E" w:rsidRDefault="00BF7A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5A35D3" w14:textId="77777777" w:rsidR="00BF7ADD" w:rsidRPr="005F783E" w:rsidRDefault="00BF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5CFD764" w14:textId="77777777" w:rsidR="00BF7ADD" w:rsidRPr="005F783E" w:rsidRDefault="00BF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6D4FE" w14:textId="77777777" w:rsidR="00BF7ADD" w:rsidRPr="005F783E" w:rsidRDefault="00BF7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ADD" w:rsidRPr="005F783E" w14:paraId="1ED04B5F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7E1FBF" w14:textId="77777777" w:rsidR="00BF7ADD" w:rsidRPr="005F783E" w:rsidRDefault="00BF7A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94BD34" w14:textId="77777777" w:rsidR="00BF7ADD" w:rsidRPr="005F783E" w:rsidRDefault="00BF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5.Решение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B2D10" w14:textId="77777777" w:rsidR="00BF7ADD" w:rsidRPr="005F783E" w:rsidRDefault="00BF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C88FE" w14:textId="77777777" w:rsidR="00BF7ADD" w:rsidRPr="005F783E" w:rsidRDefault="00BF7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73D1" w:rsidRPr="005F783E" w14:paraId="1947C046" w14:textId="77777777" w:rsidTr="007F1D9B">
        <w:trPr>
          <w:trHeight w:val="20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83FD9" w14:textId="77777777" w:rsidR="00EB73D1" w:rsidRPr="005F783E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6347B" w14:textId="77777777" w:rsidR="00EB73D1" w:rsidRPr="005F783E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Строение и функции организма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784BEC" w14:textId="77777777" w:rsidR="00EB73D1" w:rsidRPr="005F783E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54C2A" w14:textId="77777777" w:rsidR="00EB73D1" w:rsidRPr="005F783E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73D1" w:rsidRPr="005F783E" w14:paraId="615681DD" w14:textId="77777777" w:rsidTr="007F1D9B">
        <w:trPr>
          <w:trHeight w:val="240"/>
        </w:trPr>
        <w:tc>
          <w:tcPr>
            <w:tcW w:w="1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A80F2C" w14:textId="77777777" w:rsidR="00EB73D1" w:rsidRPr="005F783E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Раздел 3. Теория эволюции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5B11B4" w14:textId="77777777" w:rsidR="00EB73D1" w:rsidRPr="005F783E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31703" w14:textId="77777777" w:rsidR="00EB73D1" w:rsidRPr="005F783E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3F365FE5" w14:textId="77777777" w:rsidTr="007F1D9B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C0E8D4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 xml:space="preserve">Тема 3.1. </w:t>
            </w:r>
            <w:r w:rsidRPr="005F783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История эволюционного учения. </w:t>
            </w:r>
            <w:proofErr w:type="spellStart"/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Микроэволюция</w:t>
            </w:r>
            <w:proofErr w:type="spellEnd"/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B0FC48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CB4C3E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86862" w14:textId="77777777" w:rsidR="007F1D9B" w:rsidRPr="005F783E" w:rsidRDefault="007F1D9B" w:rsidP="00542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- 2</w:t>
            </w:r>
          </w:p>
          <w:p w14:paraId="04BF6FF3" w14:textId="04293E43" w:rsidR="007F1D9B" w:rsidRPr="005F783E" w:rsidRDefault="007F1D9B" w:rsidP="00CE4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lastRenderedPageBreak/>
              <w:t>ОК - 4</w:t>
            </w:r>
          </w:p>
        </w:tc>
      </w:tr>
      <w:tr w:rsidR="007F1D9B" w:rsidRPr="005F783E" w14:paraId="5FDD45BB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09AAE3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ED8003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F54B9C0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6B93D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7320A9DB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C8F857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C008B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Первые эволюционные концепции (Ж.Б. Ламарк, Ж.Л. Бюффон). Эволюционная теория Ч. Дарвина. Синтетическая теория эволюции и ее основные положения. </w:t>
            </w:r>
          </w:p>
          <w:p w14:paraId="46DD8D4B" w14:textId="77777777" w:rsidR="007F1D9B" w:rsidRPr="005F783E" w:rsidRDefault="007F1D9B" w:rsidP="00BF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F783E">
              <w:rPr>
                <w:rFonts w:ascii="Times New Roman" w:hAnsi="Times New Roman"/>
                <w:sz w:val="24"/>
                <w:szCs w:val="24"/>
              </w:rPr>
              <w:t>Микроэволюция</w:t>
            </w:r>
            <w:proofErr w:type="spellEnd"/>
            <w:r w:rsidRPr="005F783E">
              <w:rPr>
                <w:rFonts w:ascii="Times New Roman" w:hAnsi="Times New Roman"/>
                <w:sz w:val="24"/>
                <w:szCs w:val="24"/>
              </w:rPr>
              <w:t xml:space="preserve">. Популяция как элементарная единица эволюции. Генетические основы эволюции. Элементарные факторы эволюции. Естественный отбор – направляющий фактор эволюции. Видообразование как результат </w:t>
            </w:r>
            <w:proofErr w:type="spellStart"/>
            <w:r w:rsidRPr="005F783E">
              <w:rPr>
                <w:rFonts w:ascii="Times New Roman" w:hAnsi="Times New Roman"/>
                <w:sz w:val="24"/>
                <w:szCs w:val="24"/>
              </w:rPr>
              <w:t>микроэволюции</w:t>
            </w:r>
            <w:proofErr w:type="spellEnd"/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243F3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5829D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55756149" w14:textId="77777777" w:rsidTr="007F1D9B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213B42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Тема 3.2. Макроэволюция. Возникновение и развитие жизни на Земле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EB20D3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57344A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64ED5" w14:textId="77777777" w:rsidR="007F1D9B" w:rsidRPr="005F783E" w:rsidRDefault="007F1D9B" w:rsidP="00542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- 2</w:t>
            </w:r>
          </w:p>
          <w:p w14:paraId="2259433E" w14:textId="4D4B0796" w:rsidR="007F1D9B" w:rsidRPr="005F783E" w:rsidRDefault="007F1D9B" w:rsidP="00CE4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- 4</w:t>
            </w:r>
          </w:p>
        </w:tc>
      </w:tr>
      <w:tr w:rsidR="007F1D9B" w:rsidRPr="005F783E" w14:paraId="4CEA82A9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21D77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D11FF2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7C345DA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BAC36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622CBA45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36EBA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DBAD8A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Макроэволюция. Формы и основные направления макроэволюции (А.Н. Северцов). Пути достижения биологического прогресса. Сохранение биоразнообразия на Земле.</w:t>
            </w:r>
          </w:p>
          <w:p w14:paraId="319D440D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Гипотезы и теории возникновения жизни на Земле. Появление первых клеток и их эволюция. Прокариоты и эукариоты. Происхождение многоклеточных организмов. Возникновение основных царств эукариот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8740C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8DB94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620E39CF" w14:textId="77777777" w:rsidTr="007F1D9B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F2CC7E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 xml:space="preserve">Тема 3.3. </w:t>
            </w:r>
            <w:proofErr w:type="spellStart"/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Происхождениечеловека</w:t>
            </w:r>
            <w:proofErr w:type="spellEnd"/>
            <w:r w:rsidRPr="005F783E">
              <w:rPr>
                <w:rFonts w:ascii="Times New Roman" w:hAnsi="Times New Roman"/>
                <w:b/>
                <w:sz w:val="24"/>
                <w:szCs w:val="24"/>
              </w:rPr>
              <w:t xml:space="preserve"> – антропогенез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9BFF66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A1CF0A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EE6E6" w14:textId="77777777" w:rsidR="007F1D9B" w:rsidRPr="005F783E" w:rsidRDefault="007F1D9B" w:rsidP="00542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- 2</w:t>
            </w:r>
          </w:p>
          <w:p w14:paraId="5C5C7556" w14:textId="039CE47E" w:rsidR="007F1D9B" w:rsidRPr="005F783E" w:rsidRDefault="007F1D9B" w:rsidP="00CE4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- 4</w:t>
            </w:r>
          </w:p>
        </w:tc>
      </w:tr>
      <w:tr w:rsidR="00BF7ADD" w:rsidRPr="005F783E" w14:paraId="02A3F4C8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CA4AC" w14:textId="77777777" w:rsidR="00BF7ADD" w:rsidRPr="005F783E" w:rsidRDefault="00BF7A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63899" w14:textId="77777777" w:rsidR="00BF7ADD" w:rsidRPr="005F783E" w:rsidRDefault="00BF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C45FE74" w14:textId="77777777" w:rsidR="00BF7ADD" w:rsidRPr="005F783E" w:rsidRDefault="00BF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F7CD0" w14:textId="77777777" w:rsidR="00BF7ADD" w:rsidRPr="005F783E" w:rsidRDefault="00BF7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7ADD" w:rsidRPr="005F783E" w14:paraId="14534872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25F7E" w14:textId="77777777" w:rsidR="00BF7ADD" w:rsidRPr="005F783E" w:rsidRDefault="00BF7A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463F83" w14:textId="77777777" w:rsidR="00BF7ADD" w:rsidRPr="005F783E" w:rsidRDefault="00BF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Антропология – наука о человеке. Систематическое положение человека. Сходство и отличия человека с животными. Основные стадии антропогенеза. Эволюция современного человека. </w:t>
            </w:r>
          </w:p>
          <w:p w14:paraId="50FF7428" w14:textId="77777777" w:rsidR="00BF7ADD" w:rsidRPr="005F783E" w:rsidRDefault="00BF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Человеческие расы и их единство. Время и пути расселения человека по планете.</w:t>
            </w: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F783E">
              <w:rPr>
                <w:rFonts w:ascii="Times New Roman" w:hAnsi="Times New Roman"/>
                <w:sz w:val="24"/>
                <w:szCs w:val="24"/>
              </w:rPr>
              <w:t>Приспособленность человека к разным условиям среды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80E33" w14:textId="77777777" w:rsidR="00BF7ADD" w:rsidRPr="005F783E" w:rsidRDefault="00BF7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5BB67" w14:textId="77777777" w:rsidR="00BF7ADD" w:rsidRPr="005F783E" w:rsidRDefault="00BF7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73D1" w:rsidRPr="005F783E" w14:paraId="2829D27D" w14:textId="77777777" w:rsidTr="007F1D9B">
        <w:trPr>
          <w:trHeight w:val="240"/>
        </w:trPr>
        <w:tc>
          <w:tcPr>
            <w:tcW w:w="1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0EF1CA" w14:textId="77777777" w:rsidR="00EB73D1" w:rsidRPr="005F783E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Раздел 4. Экология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5EAAF4" w14:textId="77777777" w:rsidR="00EB73D1" w:rsidRPr="005F783E" w:rsidRDefault="00EB73D1" w:rsidP="00531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 w:rsidR="00531F72" w:rsidRPr="005F783E">
              <w:rPr>
                <w:rFonts w:ascii="Times New Roman" w:hAnsi="Times New Roman"/>
                <w:b/>
                <w:sz w:val="24"/>
                <w:szCs w:val="24"/>
              </w:rPr>
              <w:t>/6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0FA93" w14:textId="77777777" w:rsidR="00EB73D1" w:rsidRPr="005F783E" w:rsidRDefault="00EB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5534B06D" w14:textId="77777777" w:rsidTr="007F1D9B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7CCD44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 xml:space="preserve">Тема 4.1. Экологические факторы и среды жизни 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DB8AF6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6ED05E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61CBF" w14:textId="77777777" w:rsidR="007F1D9B" w:rsidRPr="005F783E" w:rsidRDefault="007F1D9B" w:rsidP="00542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- 1</w:t>
            </w:r>
          </w:p>
          <w:p w14:paraId="17099D36" w14:textId="77777777" w:rsidR="007F1D9B" w:rsidRPr="005F783E" w:rsidRDefault="007F1D9B" w:rsidP="00542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- 2</w:t>
            </w:r>
          </w:p>
          <w:p w14:paraId="71EAEE33" w14:textId="779884C3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5F783E" w:rsidRPr="005F783E">
              <w:rPr>
                <w:rFonts w:ascii="Times New Roman" w:hAnsi="Times New Roman"/>
                <w:sz w:val="24"/>
                <w:szCs w:val="24"/>
              </w:rPr>
              <w:t>–</w:t>
            </w:r>
            <w:r w:rsidRPr="005F783E"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  <w:p w14:paraId="312A306A" w14:textId="77777777" w:rsidR="005F783E" w:rsidRPr="005F783E" w:rsidRDefault="005F783E" w:rsidP="005F78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ПК 4.3. </w:t>
            </w:r>
          </w:p>
          <w:p w14:paraId="3A902AD9" w14:textId="77777777" w:rsidR="005F783E" w:rsidRPr="005F783E" w:rsidRDefault="005F783E" w:rsidP="005F78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ПК 4.4. </w:t>
            </w:r>
          </w:p>
          <w:p w14:paraId="7D8AE9B5" w14:textId="66E0E194" w:rsidR="005F783E" w:rsidRPr="005F783E" w:rsidRDefault="005F78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1C8D72FA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1202F" w14:textId="51062465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1C9C10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9C0EB7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D7AD0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28AE1AD3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80AC7F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666F82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Среды обитания организмов: водная, наземно-воздушная, почвенная, </w:t>
            </w:r>
            <w:proofErr w:type="spellStart"/>
            <w:r w:rsidRPr="005F783E">
              <w:rPr>
                <w:rFonts w:ascii="Times New Roman" w:hAnsi="Times New Roman"/>
                <w:sz w:val="24"/>
                <w:szCs w:val="24"/>
              </w:rPr>
              <w:t>внутриорганизменная</w:t>
            </w:r>
            <w:proofErr w:type="spellEnd"/>
            <w:r w:rsidRPr="005F783E">
              <w:rPr>
                <w:rFonts w:ascii="Times New Roman" w:hAnsi="Times New Roman"/>
                <w:sz w:val="24"/>
                <w:szCs w:val="24"/>
              </w:rPr>
              <w:t xml:space="preserve">. Физико-химические особенности сред обитания организмов. Приспособления организмов к жизни в разных средах. Понятие экологического фактора. Классификация экологических факторов. Правило минимума Ю. Либиха. Закон толерантности В. </w:t>
            </w:r>
            <w:proofErr w:type="spellStart"/>
            <w:r w:rsidRPr="005F783E">
              <w:rPr>
                <w:rFonts w:ascii="Times New Roman" w:hAnsi="Times New Roman"/>
                <w:sz w:val="24"/>
                <w:szCs w:val="24"/>
              </w:rPr>
              <w:t>Шелфорда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0B34D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B9274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450F4C4A" w14:textId="77777777" w:rsidTr="007F1D9B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47CA59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  <w:highlight w:val="green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 xml:space="preserve">Тема 4.2. Популяция, сообщества, экосистемы 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A8CEC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6D3CB5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4/2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AD71C" w14:textId="77777777" w:rsidR="007F1D9B" w:rsidRPr="005F783E" w:rsidRDefault="007F1D9B" w:rsidP="00542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- 1</w:t>
            </w:r>
          </w:p>
          <w:p w14:paraId="585B4009" w14:textId="77777777" w:rsidR="007F1D9B" w:rsidRPr="005F783E" w:rsidRDefault="007F1D9B" w:rsidP="00542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- 2</w:t>
            </w:r>
          </w:p>
          <w:p w14:paraId="0AE72546" w14:textId="35BF84FD" w:rsidR="007F1D9B" w:rsidRPr="005F783E" w:rsidRDefault="007F1D9B" w:rsidP="00353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5F783E" w:rsidRPr="005F783E">
              <w:rPr>
                <w:rFonts w:ascii="Times New Roman" w:hAnsi="Times New Roman"/>
                <w:sz w:val="24"/>
                <w:szCs w:val="24"/>
              </w:rPr>
              <w:t>–</w:t>
            </w:r>
            <w:r w:rsidRPr="005F783E"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  <w:p w14:paraId="0F5DA03A" w14:textId="77777777" w:rsidR="005F783E" w:rsidRPr="005F783E" w:rsidRDefault="005F783E" w:rsidP="005F78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 4.3. </w:t>
            </w:r>
          </w:p>
          <w:p w14:paraId="15D87B08" w14:textId="77777777" w:rsidR="005F783E" w:rsidRPr="005F783E" w:rsidRDefault="005F783E" w:rsidP="005F78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ПК 4.4. </w:t>
            </w:r>
          </w:p>
          <w:p w14:paraId="2E6A74CB" w14:textId="3FB48491" w:rsidR="005F783E" w:rsidRPr="005F783E" w:rsidRDefault="005F783E" w:rsidP="00353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407B803C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EE83BA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407666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0AFC66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1AAA0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72F7238B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F35BE8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19B283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Экологическая характеристика вида и популяции. Экологическая ниша вида. Экологические характеристики популяции. Сообщества и экосистемы. Биоценоз и его структура. Связи между </w:t>
            </w:r>
            <w:r w:rsidRPr="005F783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организмами в биоценозе. Структурные компоненты экосистемы: продуценты, консументы, </w:t>
            </w:r>
            <w:proofErr w:type="spellStart"/>
            <w:r w:rsidRPr="005F783E">
              <w:rPr>
                <w:rFonts w:ascii="Times New Roman" w:hAnsi="Times New Roman"/>
                <w:sz w:val="24"/>
                <w:szCs w:val="24"/>
              </w:rPr>
              <w:t>редуценты</w:t>
            </w:r>
            <w:proofErr w:type="spellEnd"/>
            <w:r w:rsidRPr="005F783E">
              <w:rPr>
                <w:rFonts w:ascii="Times New Roman" w:hAnsi="Times New Roman"/>
                <w:sz w:val="24"/>
                <w:szCs w:val="24"/>
              </w:rPr>
              <w:t>. Круговорот веществ и поток энергии в экосистеме. Трофические уровни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246A0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C257D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4BA03EE0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B845C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B17073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233BA01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3841D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55063A21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8F841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78D07F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6.Трофические цепи и сети. Основные показатели экосистемы. Биомасса и продукция. Экологические пирамиды чисел, биомассы и энергии. Правило пирамиды энергии.</w:t>
            </w:r>
          </w:p>
          <w:p w14:paraId="45E36DC8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Решение практико-ориентированных расчетных заданий по переносу  вещества и энергии в экосистемах с составление трофических цепей и пирамид биомассы и энергии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75CBC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D7249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48938EC5" w14:textId="77777777" w:rsidTr="007F1D9B">
        <w:trPr>
          <w:trHeight w:val="2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F0D522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Тема 4.3. Биосфера -    глобальная экологическая система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2D6EB1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FC4129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E8CB7" w14:textId="77777777" w:rsidR="007F1D9B" w:rsidRPr="005F783E" w:rsidRDefault="007F1D9B" w:rsidP="00542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- 1</w:t>
            </w:r>
          </w:p>
          <w:p w14:paraId="5F78FA62" w14:textId="77777777" w:rsidR="007F1D9B" w:rsidRPr="005F783E" w:rsidRDefault="007F1D9B" w:rsidP="00542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- 2</w:t>
            </w:r>
          </w:p>
          <w:p w14:paraId="139B5188" w14:textId="10B76341" w:rsidR="007F1D9B" w:rsidRPr="005F783E" w:rsidRDefault="007F1D9B" w:rsidP="00353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 ОК - 7</w:t>
            </w:r>
          </w:p>
        </w:tc>
      </w:tr>
      <w:tr w:rsidR="007F1D9B" w:rsidRPr="005F783E" w14:paraId="2F9E1F24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D8F687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768684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B1337E4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3F9AD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7759A153" w14:textId="77777777" w:rsidTr="007F1D9B">
        <w:trPr>
          <w:trHeight w:val="2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1D71E2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A6C1B7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Биосфера – живая оболочка Земли. Развитие представлений о биосфере в трудах В.И. Вернадского. Области биосферы и ее компоненты. Живое вещество биосферы и его функции.</w:t>
            </w:r>
          </w:p>
          <w:p w14:paraId="6C6288C8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Закономерности существования биосферы. Особенности биосферы как глобальной экосистемы. Динамическое равновесие в биосфере. Круговороты веществ и биогеохимические циклы. Глобальные экологические проблемы современности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651CD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CE3BD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16394DB8" w14:textId="77777777" w:rsidTr="007F1D9B">
        <w:trPr>
          <w:trHeight w:val="24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8EDAEC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Тема 4.4. Влияние антропогенных факторов на биосферу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716D9F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873718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4/2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A9188" w14:textId="77777777" w:rsidR="007F1D9B" w:rsidRPr="005F783E" w:rsidRDefault="007F1D9B" w:rsidP="00542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- 1</w:t>
            </w:r>
          </w:p>
          <w:p w14:paraId="1A0DFB21" w14:textId="77777777" w:rsidR="007F1D9B" w:rsidRPr="005F783E" w:rsidRDefault="007F1D9B" w:rsidP="00542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- 2</w:t>
            </w:r>
          </w:p>
          <w:p w14:paraId="2567E9F8" w14:textId="77777777" w:rsidR="007F1D9B" w:rsidRPr="005F783E" w:rsidRDefault="007F1D9B" w:rsidP="00542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- 4</w:t>
            </w:r>
          </w:p>
          <w:p w14:paraId="1E87A5CA" w14:textId="77777777" w:rsidR="007F1D9B" w:rsidRPr="005F783E" w:rsidRDefault="007F1D9B" w:rsidP="00542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- 7</w:t>
            </w:r>
          </w:p>
          <w:p w14:paraId="0BFA23BA" w14:textId="666764A4" w:rsidR="007F1D9B" w:rsidRPr="005F783E" w:rsidRDefault="007F1D9B" w:rsidP="00F76C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3E812088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6759B2" w14:textId="1E918B58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E8D0F1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A467C5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DCF92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4A8DC236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C9CB0F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FED7F" w14:textId="77777777" w:rsidR="007F1D9B" w:rsidRPr="005F783E" w:rsidRDefault="007F1D9B" w:rsidP="00D26E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Антропогенные воздействия на биосферу. Загрязнения как вид антропогенного воздействия. Антропогенные воздействия на атмосферу. Воздействия на гидросферу. Воздействия на литосферу. Антропогенные воздействия на биотические сообщества.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6DC1C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6CFC6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33815D56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605EF2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72EC5" w14:textId="77777777" w:rsidR="007F1D9B" w:rsidRPr="005F783E" w:rsidRDefault="007F1D9B" w:rsidP="00531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93A3900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96B2D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408E61B8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E68ABB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64DD49" w14:textId="77777777" w:rsidR="007F1D9B" w:rsidRPr="005F783E" w:rsidRDefault="007F1D9B" w:rsidP="00531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789F996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8AE95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212CCA7B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7B6A6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6B9E0" w14:textId="77777777" w:rsidR="007F1D9B" w:rsidRPr="005F783E" w:rsidRDefault="007F1D9B" w:rsidP="00531F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1. «Отходы производства».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5895C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3771A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6E9FC00E" w14:textId="77777777" w:rsidTr="007F1D9B">
        <w:trPr>
          <w:trHeight w:val="24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60A6B3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Тема 4.5. Влияние социально-экологических факторов на здоровье человека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E80EF2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245AA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4/2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02C55" w14:textId="77777777" w:rsidR="007F1D9B" w:rsidRPr="005F783E" w:rsidRDefault="007F1D9B" w:rsidP="00542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- 1</w:t>
            </w:r>
          </w:p>
          <w:p w14:paraId="0A8197D1" w14:textId="77777777" w:rsidR="007F1D9B" w:rsidRPr="005F783E" w:rsidRDefault="007F1D9B" w:rsidP="00542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- 2</w:t>
            </w:r>
          </w:p>
          <w:p w14:paraId="334226FC" w14:textId="77777777" w:rsidR="007F1D9B" w:rsidRPr="005F783E" w:rsidRDefault="007F1D9B" w:rsidP="00F76C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- 7</w:t>
            </w:r>
          </w:p>
          <w:p w14:paraId="3EE4E7DC" w14:textId="29508272" w:rsidR="007F1D9B" w:rsidRPr="005F783E" w:rsidRDefault="007F1D9B" w:rsidP="00F76C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5F4AD608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7D0D3" w14:textId="639FF8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32EC52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0CC13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1C260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58B196AF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01E62B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7E3BA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 среды. Принципы формирования здоровьесберегающего поведения. Физическая активность и здоровье. Биохимические аспекты рационального питания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823D3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3138B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5118D1AE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E9396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0BD6D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8FF9EE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3F8B3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2B0FEF88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30D435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9C07C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Лабораторные занятия: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46A169C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2360B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67C73804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4FC57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315778" w14:textId="77777777" w:rsidR="007F1D9B" w:rsidRPr="005F783E" w:rsidRDefault="007F1D9B" w:rsidP="00531F72">
            <w:pPr>
              <w:numPr>
                <w:ilvl w:val="0"/>
                <w:numId w:val="18"/>
              </w:numPr>
              <w:tabs>
                <w:tab w:val="left" w:pos="40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 «Умственная работоспособность» 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56378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5DA5E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30B3E617" w14:textId="77777777" w:rsidTr="007F1D9B">
        <w:trPr>
          <w:trHeight w:val="240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CD2A2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E9813E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Теоретические аспекты экологии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0130D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77FF0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25F0EA47" w14:textId="7701ED58" w:rsidTr="007F1D9B">
        <w:trPr>
          <w:trHeight w:val="240"/>
        </w:trPr>
        <w:tc>
          <w:tcPr>
            <w:tcW w:w="1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EDA46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eastAsia="OfficinaSansBookC" w:hAnsi="Times New Roman"/>
                <w:b/>
                <w:sz w:val="24"/>
                <w:szCs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861B6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93205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69FC0971" w14:textId="0310F2BE" w:rsidTr="007F1D9B">
        <w:trPr>
          <w:trHeight w:val="240"/>
        </w:trPr>
        <w:tc>
          <w:tcPr>
            <w:tcW w:w="1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587525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Раздел 5. Биология в жизни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92CDA1" w14:textId="1E8713B2" w:rsidR="007F1D9B" w:rsidRPr="005F783E" w:rsidRDefault="00286D64" w:rsidP="00127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8/4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63A76" w14:textId="77777777" w:rsidR="007F1D9B" w:rsidRPr="005F783E" w:rsidRDefault="007F1D9B" w:rsidP="00DF73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D00EC10" w14:textId="77777777" w:rsidR="008B56DE" w:rsidRPr="005F783E" w:rsidRDefault="008B56DE" w:rsidP="008B5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- 1</w:t>
            </w:r>
          </w:p>
          <w:p w14:paraId="776CCC98" w14:textId="77777777" w:rsidR="008B56DE" w:rsidRPr="005F783E" w:rsidRDefault="008B56DE" w:rsidP="008B5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- 2</w:t>
            </w:r>
          </w:p>
          <w:p w14:paraId="23F1D88F" w14:textId="177D6896" w:rsidR="008B56DE" w:rsidRPr="005F783E" w:rsidRDefault="008B56DE" w:rsidP="008B5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5F783E" w:rsidRPr="005F783E">
              <w:rPr>
                <w:rFonts w:ascii="Times New Roman" w:hAnsi="Times New Roman"/>
                <w:sz w:val="24"/>
                <w:szCs w:val="24"/>
              </w:rPr>
              <w:t>–</w:t>
            </w:r>
            <w:r w:rsidRPr="005F783E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14:paraId="41220122" w14:textId="77777777" w:rsidR="005F783E" w:rsidRPr="005F783E" w:rsidRDefault="005F783E" w:rsidP="005F78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ПК 4.3. </w:t>
            </w:r>
          </w:p>
          <w:p w14:paraId="5092497F" w14:textId="77777777" w:rsidR="005F783E" w:rsidRPr="005F783E" w:rsidRDefault="005F783E" w:rsidP="005F78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ПК 4.4. </w:t>
            </w:r>
          </w:p>
          <w:p w14:paraId="2CF4B0F5" w14:textId="77777777" w:rsidR="005F783E" w:rsidRPr="005F783E" w:rsidRDefault="005F783E" w:rsidP="008B5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347F15" w14:textId="632E1085" w:rsidR="007F1D9B" w:rsidRPr="005F783E" w:rsidRDefault="007F1D9B" w:rsidP="00DF73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153CB35A" w14:textId="77777777" w:rsidTr="007F1D9B">
        <w:trPr>
          <w:trHeight w:val="24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031277" w14:textId="750DC395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Тема 5.1. Биотехнологии в жизни каждого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E80D9C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5F0439" w14:textId="13C20A33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4/2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1BD6C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44073601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93260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CE6CEE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Теоретическое содержание: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D35E16C" w14:textId="77777777" w:rsidR="007F1D9B" w:rsidRPr="005F783E" w:rsidRDefault="007F1D9B" w:rsidP="00127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5A27B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1A4146BD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AF9EBA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921A8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Биотехнология как наука и производство. Основные направления современной биотехнологии. Методы биотехнологии. Объекты биотехнологии. Этика биотехнологических и генетических экспериментов. Правила поиска и анализа биоэкологической информации из различных источников (научная и учебно-научная литература, средства массовой информации, сеть Интернет и другие)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3D0CF0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62408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230C0B65" w14:textId="77777777" w:rsidTr="007F1D9B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436F7D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8FC68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497EE22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76BB6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10884C4B" w14:textId="77777777" w:rsidTr="008B56DE">
        <w:trPr>
          <w:trHeight w:val="240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DF936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E4617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2.Кейсы на анализ информации о научных достижениях в области генетических технологий, клеточной инженерии, пищевых биотехнологий. Защита кейса: представление результатов решения кейсов (выступление с презентацией)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803A00C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1FAEF9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1A649070" w14:textId="481350A2" w:rsidTr="007F1D9B">
        <w:trPr>
          <w:trHeight w:val="240"/>
        </w:trPr>
        <w:tc>
          <w:tcPr>
            <w:tcW w:w="1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630E43" w14:textId="1FB7B478" w:rsidR="007F1D9B" w:rsidRPr="005F783E" w:rsidRDefault="007F1D9B" w:rsidP="006410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Тема 5.2.</w:t>
            </w:r>
            <w:r w:rsidR="005F783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5F783E" w:rsidRPr="005F783E">
              <w:rPr>
                <w:rFonts w:ascii="Times New Roman" w:hAnsi="Times New Roman"/>
                <w:b/>
                <w:sz w:val="24"/>
                <w:szCs w:val="24"/>
              </w:rPr>
              <w:t>Биотехнологии в промышленности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2709B0" w14:textId="0A78C623" w:rsidR="007F1D9B" w:rsidRPr="005F783E" w:rsidRDefault="00286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B8D9D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0A4B7B3E" w14:textId="77777777" w:rsidTr="007F1D9B">
        <w:trPr>
          <w:trHeight w:val="240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F05C858" w14:textId="5B3A7291" w:rsidR="007F1D9B" w:rsidRPr="005F783E" w:rsidRDefault="005F78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5.2.1</w:t>
            </w:r>
            <w:r w:rsidR="007F1D9B" w:rsidRPr="005F783E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Биотехнологии в промышленности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E39F87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6BC36E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6A95889" w14:textId="77777777" w:rsidR="008B56DE" w:rsidRPr="005F783E" w:rsidRDefault="008B56DE" w:rsidP="008B5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- 1</w:t>
            </w:r>
          </w:p>
          <w:p w14:paraId="79B63138" w14:textId="77777777" w:rsidR="008B56DE" w:rsidRPr="005F783E" w:rsidRDefault="008B56DE" w:rsidP="008B5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- 2</w:t>
            </w:r>
          </w:p>
          <w:p w14:paraId="5D8B2D0D" w14:textId="4DA24025" w:rsidR="008B56DE" w:rsidRPr="005F783E" w:rsidRDefault="008B56DE" w:rsidP="008B5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5F783E" w:rsidRPr="005F783E">
              <w:rPr>
                <w:rFonts w:ascii="Times New Roman" w:hAnsi="Times New Roman"/>
                <w:sz w:val="24"/>
                <w:szCs w:val="24"/>
              </w:rPr>
              <w:t>–</w:t>
            </w:r>
            <w:r w:rsidRPr="005F783E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14:paraId="6483BCA8" w14:textId="77777777" w:rsidR="005F783E" w:rsidRPr="005F783E" w:rsidRDefault="005F783E" w:rsidP="005F78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ПК 4.3. </w:t>
            </w:r>
          </w:p>
          <w:p w14:paraId="2CE9647B" w14:textId="77777777" w:rsidR="005F783E" w:rsidRPr="005F783E" w:rsidRDefault="005F783E" w:rsidP="005F78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ПК 4.4. </w:t>
            </w:r>
          </w:p>
          <w:p w14:paraId="171A664E" w14:textId="77777777" w:rsidR="005F783E" w:rsidRPr="005F783E" w:rsidRDefault="005F783E" w:rsidP="008B5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F5D078" w14:textId="54E2D9DD" w:rsidR="007F1D9B" w:rsidRPr="005F783E" w:rsidRDefault="007F1D9B" w:rsidP="006410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3D981D47" w14:textId="77777777" w:rsidTr="007F1D9B">
        <w:trPr>
          <w:trHeight w:val="240"/>
        </w:trPr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CC39F84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B41F3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BADED8E" w14:textId="183778E8" w:rsidR="007F1D9B" w:rsidRPr="005F783E" w:rsidRDefault="00286D64" w:rsidP="000E3B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3A7F381A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10D6081B" w14:textId="77777777" w:rsidTr="005F783E">
        <w:trPr>
          <w:trHeight w:val="1277"/>
        </w:trPr>
        <w:tc>
          <w:tcPr>
            <w:tcW w:w="19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FA812D9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22A3F34" w14:textId="77777777" w:rsidR="005F783E" w:rsidRPr="005F783E" w:rsidRDefault="005F783E" w:rsidP="005F78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Развитие промышленной биотехнологий и ее применение в жизни человека, поиск и анализ информации из различных источников (научная и учебно-научная литература, средства массовой информации, сеть Интернет и другие)</w:t>
            </w:r>
          </w:p>
          <w:p w14:paraId="3DE7D172" w14:textId="49C765C9" w:rsidR="007F1D9B" w:rsidRPr="005F783E" w:rsidRDefault="005F783E" w:rsidP="005F78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Кейсы на анализ информации о развитии промышленной биотехнологий (по группам)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15AC840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12C0FDD1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1504A4A9" w14:textId="77777777" w:rsidTr="007F1D9B">
        <w:trPr>
          <w:trHeight w:val="379"/>
        </w:trPr>
        <w:tc>
          <w:tcPr>
            <w:tcW w:w="19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5941B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FB2DC" w14:textId="46194CAD" w:rsidR="007F1D9B" w:rsidRPr="005F783E" w:rsidRDefault="005F783E" w:rsidP="005F78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Защита кейса: Представление результатов решения кейсов (выступление с презентацией)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DA713" w14:textId="23262C28" w:rsidR="007F1D9B" w:rsidRPr="005F783E" w:rsidRDefault="00286D64" w:rsidP="006410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F2ED6" w14:textId="77777777" w:rsidR="007F1D9B" w:rsidRPr="005F783E" w:rsidRDefault="007F1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71174B5A" w14:textId="77777777" w:rsidTr="007F1D9B">
        <w:trPr>
          <w:trHeight w:val="240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01B63B" w14:textId="3409D7D4" w:rsidR="007F1D9B" w:rsidRPr="005F783E" w:rsidRDefault="007F1D9B" w:rsidP="002F4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0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B8E365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Cs/>
                <w:sz w:val="24"/>
                <w:szCs w:val="24"/>
              </w:rPr>
              <w:t>Дифференцированный</w:t>
            </w:r>
            <w:r w:rsidRPr="005F783E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5F783E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F84F6B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B786A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1D9B" w:rsidRPr="005F783E" w14:paraId="2817D9DD" w14:textId="2395326D" w:rsidTr="007F1D9B">
        <w:trPr>
          <w:trHeight w:val="240"/>
        </w:trPr>
        <w:tc>
          <w:tcPr>
            <w:tcW w:w="1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B2BB86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0D906" w14:textId="7596921A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290BF" w14:textId="77777777" w:rsidR="007F1D9B" w:rsidRPr="005F783E" w:rsidRDefault="007F1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60DAB1C" w14:textId="77777777" w:rsidR="003B0F99" w:rsidRPr="005F783E" w:rsidRDefault="003B0F99" w:rsidP="003D22D3">
      <w:pPr>
        <w:pStyle w:val="a5"/>
        <w:spacing w:before="0" w:after="0" w:line="360" w:lineRule="auto"/>
        <w:ind w:left="709"/>
        <w:jc w:val="both"/>
        <w:rPr>
          <w:i/>
        </w:rPr>
      </w:pPr>
    </w:p>
    <w:p w14:paraId="456A1103" w14:textId="77777777" w:rsidR="003B0F99" w:rsidRPr="005F783E" w:rsidRDefault="003B0F99" w:rsidP="003B0F99">
      <w:pPr>
        <w:spacing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  <w:sectPr w:rsidR="003B0F99" w:rsidRPr="005F783E" w:rsidSect="00EB73D1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111B70A4" w14:textId="77777777" w:rsidR="00DA7BD5" w:rsidRPr="005F783E" w:rsidRDefault="003B0F99" w:rsidP="002950FB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5F783E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14:paraId="64BD012B" w14:textId="77777777" w:rsidR="002950FB" w:rsidRPr="005F783E" w:rsidRDefault="002950FB" w:rsidP="002950FB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5F783E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14:paraId="41E2B44D" w14:textId="77777777" w:rsidR="002950FB" w:rsidRPr="005F783E" w:rsidRDefault="002950FB" w:rsidP="002950FB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F783E">
        <w:rPr>
          <w:rFonts w:ascii="Times New Roman" w:hAnsi="Times New Roman"/>
          <w:bCs/>
          <w:sz w:val="24"/>
          <w:szCs w:val="24"/>
        </w:rPr>
        <w:t xml:space="preserve">Реализация программы дисциплины требует наличия учебного кабинета </w:t>
      </w:r>
      <w:r w:rsidR="00AC61BB" w:rsidRPr="005F783E">
        <w:rPr>
          <w:rFonts w:ascii="Times New Roman" w:hAnsi="Times New Roman"/>
          <w:iCs/>
          <w:sz w:val="24"/>
          <w:szCs w:val="24"/>
        </w:rPr>
        <w:t>«Биологии»</w:t>
      </w:r>
    </w:p>
    <w:p w14:paraId="312BB41B" w14:textId="77777777" w:rsidR="00AC61BB" w:rsidRPr="005F783E" w:rsidRDefault="002950FB" w:rsidP="002950FB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F783E">
        <w:rPr>
          <w:rFonts w:ascii="Times New Roman" w:hAnsi="Times New Roman"/>
          <w:bCs/>
          <w:sz w:val="24"/>
          <w:szCs w:val="24"/>
        </w:rPr>
        <w:t>Оборудование учебного кабинета</w:t>
      </w:r>
    </w:p>
    <w:p w14:paraId="74A94A3F" w14:textId="77777777" w:rsidR="00AC61BB" w:rsidRPr="005F783E" w:rsidRDefault="00AC61BB" w:rsidP="00AC61BB">
      <w:pPr>
        <w:pStyle w:val="a5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rPr>
          <w:bCs/>
        </w:rPr>
      </w:pPr>
      <w:r w:rsidRPr="005F783E">
        <w:rPr>
          <w:bCs/>
        </w:rPr>
        <w:t xml:space="preserve">рабочее место преподавателя, </w:t>
      </w:r>
    </w:p>
    <w:p w14:paraId="1D9235F2" w14:textId="77777777" w:rsidR="00AC61BB" w:rsidRPr="005F783E" w:rsidRDefault="00AC61BB" w:rsidP="00AC61BB">
      <w:pPr>
        <w:pStyle w:val="a5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rPr>
          <w:bCs/>
        </w:rPr>
      </w:pPr>
      <w:r w:rsidRPr="005F783E">
        <w:rPr>
          <w:bCs/>
        </w:rPr>
        <w:t xml:space="preserve">посадочные места обучающихся (по количеству обучающихся), </w:t>
      </w:r>
    </w:p>
    <w:p w14:paraId="0D2C3D7D" w14:textId="77777777" w:rsidR="00AC61BB" w:rsidRPr="005F783E" w:rsidRDefault="00AC61BB" w:rsidP="00AC61BB">
      <w:pPr>
        <w:pStyle w:val="a5"/>
        <w:numPr>
          <w:ilvl w:val="0"/>
          <w:numId w:val="15"/>
        </w:numPr>
        <w:suppressAutoHyphens/>
        <w:spacing w:before="0" w:after="0" w:line="276" w:lineRule="auto"/>
        <w:jc w:val="both"/>
      </w:pPr>
      <w:r w:rsidRPr="005F783E">
        <w:rPr>
          <w:bCs/>
        </w:rPr>
        <w:t>комплект</w:t>
      </w:r>
      <w:r w:rsidRPr="005F783E">
        <w:t xml:space="preserve"> учебно-методической документации, </w:t>
      </w:r>
    </w:p>
    <w:p w14:paraId="753F9D34" w14:textId="77777777" w:rsidR="00AC61BB" w:rsidRPr="005F783E" w:rsidRDefault="00AC61BB" w:rsidP="00AC61BB">
      <w:pPr>
        <w:pStyle w:val="a5"/>
        <w:numPr>
          <w:ilvl w:val="0"/>
          <w:numId w:val="15"/>
        </w:numPr>
        <w:suppressAutoHyphens/>
        <w:spacing w:before="0" w:after="0" w:line="276" w:lineRule="auto"/>
        <w:jc w:val="both"/>
        <w:rPr>
          <w:b/>
          <w:bCs/>
        </w:rPr>
      </w:pPr>
      <w:r w:rsidRPr="005F783E">
        <w:rPr>
          <w:bCs/>
          <w:kern w:val="36"/>
        </w:rPr>
        <w:t>техническими средствами обучения: компьютер, телевизор.</w:t>
      </w:r>
    </w:p>
    <w:p w14:paraId="247EC7F5" w14:textId="77777777" w:rsidR="00AC61BB" w:rsidRPr="005F783E" w:rsidRDefault="00AC61BB" w:rsidP="00AC61BB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F783E">
        <w:rPr>
          <w:rFonts w:ascii="Times New Roman" w:hAnsi="Times New Roman"/>
          <w:sz w:val="24"/>
          <w:szCs w:val="24"/>
        </w:rPr>
        <w:t xml:space="preserve">Лаборатория, оснащенная оборудованием для проведения занятий: микроскопы, секундомер, тонометр, лабораторная посуда (пробирки, подставки для пробирок, пинцеты, песок, ступки с пестиками, предметные и покровные стекла, стеклянные палочки, </w:t>
      </w:r>
      <w:proofErr w:type="spellStart"/>
      <w:r w:rsidRPr="005F783E">
        <w:rPr>
          <w:rFonts w:ascii="Times New Roman" w:hAnsi="Times New Roman"/>
          <w:sz w:val="24"/>
          <w:szCs w:val="24"/>
        </w:rPr>
        <w:t>препаровальные</w:t>
      </w:r>
      <w:proofErr w:type="spellEnd"/>
      <w:r w:rsidRPr="005F783E">
        <w:rPr>
          <w:rFonts w:ascii="Times New Roman" w:hAnsi="Times New Roman"/>
          <w:sz w:val="24"/>
          <w:szCs w:val="24"/>
        </w:rPr>
        <w:t xml:space="preserve"> иглы, фильтровальная бумага (салфетки), стаканы, реактивы.</w:t>
      </w:r>
    </w:p>
    <w:p w14:paraId="2EC9C36B" w14:textId="77777777" w:rsidR="00DA7BD5" w:rsidRPr="005F783E" w:rsidRDefault="00DA7BD5" w:rsidP="00DA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D5AA94E" w14:textId="77777777" w:rsidR="00DA7BD5" w:rsidRPr="005F783E" w:rsidRDefault="00DA7BD5" w:rsidP="00DA7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F783E">
        <w:rPr>
          <w:rFonts w:ascii="Times New Roman" w:hAnsi="Times New Roman"/>
          <w:b/>
          <w:bCs/>
          <w:sz w:val="24"/>
          <w:szCs w:val="24"/>
        </w:rPr>
        <w:t>3.2. Информационное обеспечение обучения</w:t>
      </w:r>
    </w:p>
    <w:p w14:paraId="6A1DC91C" w14:textId="77777777" w:rsidR="00774E3C" w:rsidRPr="005F783E" w:rsidRDefault="002950FB" w:rsidP="00774E3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5F783E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имеет п</w:t>
      </w:r>
      <w:r w:rsidRPr="005F783E">
        <w:rPr>
          <w:rFonts w:ascii="Times New Roman" w:hAnsi="Times New Roman"/>
          <w:sz w:val="24"/>
          <w:szCs w:val="24"/>
        </w:rPr>
        <w:t>ечатные и электронные образовательные и информационные ресурсы, рекомендуемых для использов</w:t>
      </w:r>
      <w:r w:rsidR="00774E3C" w:rsidRPr="005F783E">
        <w:rPr>
          <w:rFonts w:ascii="Times New Roman" w:hAnsi="Times New Roman"/>
          <w:sz w:val="24"/>
          <w:szCs w:val="24"/>
        </w:rPr>
        <w:t xml:space="preserve">ания в образовательном процессе, не старше пяти лет с момента издания. </w:t>
      </w:r>
    </w:p>
    <w:p w14:paraId="13B924B8" w14:textId="77777777" w:rsidR="00774E3C" w:rsidRPr="005F783E" w:rsidRDefault="00774E3C" w:rsidP="00986700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F783E">
        <w:rPr>
          <w:rFonts w:ascii="Times New Roman" w:hAnsi="Times New Roman"/>
          <w:b/>
          <w:bCs/>
          <w:sz w:val="24"/>
          <w:szCs w:val="24"/>
        </w:rPr>
        <w:t>3.2.1. Основные источник:</w:t>
      </w:r>
    </w:p>
    <w:p w14:paraId="40C26FC0" w14:textId="77777777" w:rsidR="00774E3C" w:rsidRPr="005F783E" w:rsidRDefault="00774E3C" w:rsidP="0098670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F783E">
        <w:rPr>
          <w:rFonts w:ascii="Times New Roman" w:hAnsi="Times New Roman"/>
          <w:b/>
          <w:bCs/>
          <w:sz w:val="24"/>
          <w:szCs w:val="24"/>
        </w:rPr>
        <w:t>Печатные издания</w:t>
      </w:r>
    </w:p>
    <w:p w14:paraId="7E45E878" w14:textId="77777777" w:rsidR="00774E3C" w:rsidRPr="005F783E" w:rsidRDefault="00774E3C" w:rsidP="00986700">
      <w:pPr>
        <w:pStyle w:val="4"/>
        <w:tabs>
          <w:tab w:val="left" w:pos="0"/>
        </w:tabs>
        <w:spacing w:before="0" w:line="240" w:lineRule="auto"/>
        <w:ind w:firstLine="709"/>
        <w:jc w:val="both"/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F783E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1. Биология. 10 класс: учеб. для </w:t>
      </w:r>
      <w:proofErr w:type="spellStart"/>
      <w:r w:rsidRPr="005F783E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>общеобразоват</w:t>
      </w:r>
      <w:proofErr w:type="spellEnd"/>
      <w:r w:rsidRPr="005F783E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. </w:t>
      </w:r>
      <w:proofErr w:type="gramStart"/>
      <w:r w:rsidRPr="005F783E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>организаций :</w:t>
      </w:r>
      <w:proofErr w:type="gramEnd"/>
      <w:r w:rsidRPr="005F783E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Pr="005F783E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>углубл</w:t>
      </w:r>
      <w:proofErr w:type="spellEnd"/>
      <w:r w:rsidRPr="005F783E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. уровень / </w:t>
      </w:r>
      <w:r w:rsidRPr="005F783E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sym w:font="Symbol" w:char="F05B"/>
      </w:r>
      <w:r w:rsidRPr="005F783E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>В.В Пасечник и др.</w:t>
      </w:r>
      <w:r w:rsidRPr="005F783E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sym w:font="Symbol" w:char="F05D"/>
      </w:r>
      <w:r w:rsidRPr="005F783E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>; под ред. В.В. Пасечника. – 4-е изд</w:t>
      </w:r>
      <w:r w:rsidR="00986700" w:rsidRPr="005F783E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>., стер. – М.: Просвещение, 200</w:t>
      </w:r>
      <w:r w:rsidRPr="005F783E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>2.</w:t>
      </w:r>
    </w:p>
    <w:p w14:paraId="5AF44DFC" w14:textId="77777777" w:rsidR="00774E3C" w:rsidRPr="005F783E" w:rsidRDefault="00774E3C" w:rsidP="00986700">
      <w:pPr>
        <w:pStyle w:val="4"/>
        <w:tabs>
          <w:tab w:val="left" w:pos="0"/>
        </w:tabs>
        <w:spacing w:before="0" w:line="240" w:lineRule="auto"/>
        <w:ind w:firstLine="709"/>
        <w:jc w:val="both"/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F783E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2. Биология. 11 класс: учеб. для </w:t>
      </w:r>
      <w:proofErr w:type="spellStart"/>
      <w:r w:rsidRPr="005F783E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>общеобразоват</w:t>
      </w:r>
      <w:proofErr w:type="spellEnd"/>
      <w:r w:rsidRPr="005F783E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. </w:t>
      </w:r>
      <w:proofErr w:type="gramStart"/>
      <w:r w:rsidRPr="005F783E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>организаций :</w:t>
      </w:r>
      <w:proofErr w:type="gramEnd"/>
      <w:r w:rsidRPr="005F783E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Pr="005F783E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>углубл</w:t>
      </w:r>
      <w:proofErr w:type="spellEnd"/>
      <w:r w:rsidRPr="005F783E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. уровень / </w:t>
      </w:r>
      <w:r w:rsidRPr="005F783E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sym w:font="Symbol" w:char="F05B"/>
      </w:r>
      <w:r w:rsidRPr="005F783E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>В.В Пасечник и др.</w:t>
      </w:r>
      <w:r w:rsidRPr="005F783E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sym w:font="Symbol" w:char="F05D"/>
      </w:r>
      <w:r w:rsidRPr="005F783E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>; под ред. В.В. Пасечника. – 4-е изд</w:t>
      </w:r>
      <w:r w:rsidR="00986700" w:rsidRPr="005F783E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>., стер. – М.: Просвещение, 200</w:t>
      </w:r>
      <w:r w:rsidRPr="005F783E">
        <w:rPr>
          <w:rStyle w:val="af1"/>
          <w:rFonts w:ascii="Times New Roman" w:hAnsi="Times New Roman" w:cs="Times New Roman"/>
          <w:b w:val="0"/>
          <w:color w:val="000000" w:themeColor="text1"/>
          <w:sz w:val="24"/>
          <w:szCs w:val="24"/>
        </w:rPr>
        <w:t>2.</w:t>
      </w:r>
    </w:p>
    <w:p w14:paraId="6960A944" w14:textId="77777777" w:rsidR="00986700" w:rsidRPr="005F783E" w:rsidRDefault="00986700" w:rsidP="009867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C4A850C" w14:textId="77777777" w:rsidR="00986700" w:rsidRPr="005F783E" w:rsidRDefault="00986700" w:rsidP="0098670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F783E">
        <w:rPr>
          <w:rFonts w:ascii="Times New Roman" w:hAnsi="Times New Roman"/>
          <w:b/>
          <w:sz w:val="24"/>
          <w:szCs w:val="24"/>
        </w:rPr>
        <w:t>Электронные издания</w:t>
      </w:r>
    </w:p>
    <w:p w14:paraId="11DEF40E" w14:textId="77777777" w:rsidR="00986700" w:rsidRPr="005F783E" w:rsidRDefault="00986700" w:rsidP="009867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783E">
        <w:rPr>
          <w:rFonts w:ascii="Times New Roman" w:hAnsi="Times New Roman"/>
          <w:sz w:val="24"/>
          <w:szCs w:val="24"/>
        </w:rPr>
        <w:t xml:space="preserve">1.Биология. Базовый и углубленный уровни: 10—11 </w:t>
      </w:r>
      <w:proofErr w:type="gramStart"/>
      <w:r w:rsidRPr="005F783E">
        <w:rPr>
          <w:rFonts w:ascii="Times New Roman" w:hAnsi="Times New Roman"/>
          <w:sz w:val="24"/>
          <w:szCs w:val="24"/>
        </w:rPr>
        <w:t>классы :</w:t>
      </w:r>
      <w:proofErr w:type="gramEnd"/>
      <w:r w:rsidRPr="005F783E">
        <w:rPr>
          <w:rFonts w:ascii="Times New Roman" w:hAnsi="Times New Roman"/>
          <w:sz w:val="24"/>
          <w:szCs w:val="24"/>
        </w:rPr>
        <w:t xml:space="preserve"> учебник для среднего общего образования / В. Н. Ярыгин [и др.] ; под общей редакцией В. Н. Ярыгина. — 2-е изд., </w:t>
      </w:r>
      <w:proofErr w:type="spellStart"/>
      <w:r w:rsidRPr="005F783E">
        <w:rPr>
          <w:rFonts w:ascii="Times New Roman" w:hAnsi="Times New Roman"/>
          <w:sz w:val="24"/>
          <w:szCs w:val="24"/>
        </w:rPr>
        <w:t>перераб</w:t>
      </w:r>
      <w:proofErr w:type="spellEnd"/>
      <w:r w:rsidRPr="005F783E">
        <w:rPr>
          <w:rFonts w:ascii="Times New Roman" w:hAnsi="Times New Roman"/>
          <w:sz w:val="24"/>
          <w:szCs w:val="24"/>
        </w:rPr>
        <w:t xml:space="preserve">. и доп. — Москва : Издательство </w:t>
      </w:r>
      <w:proofErr w:type="spellStart"/>
      <w:r w:rsidRPr="005F783E">
        <w:rPr>
          <w:rFonts w:ascii="Times New Roman" w:hAnsi="Times New Roman"/>
          <w:sz w:val="24"/>
          <w:szCs w:val="24"/>
        </w:rPr>
        <w:t>Юрайт</w:t>
      </w:r>
      <w:proofErr w:type="spellEnd"/>
      <w:r w:rsidRPr="005F783E">
        <w:rPr>
          <w:rFonts w:ascii="Times New Roman" w:hAnsi="Times New Roman"/>
          <w:sz w:val="24"/>
          <w:szCs w:val="24"/>
        </w:rPr>
        <w:t xml:space="preserve">, 2023. — 380 с. — (Общеобразовательный цикл). — ISBN 978-5-534-16228-8. — </w:t>
      </w:r>
      <w:proofErr w:type="gramStart"/>
      <w:r w:rsidRPr="005F783E">
        <w:rPr>
          <w:rFonts w:ascii="Times New Roman" w:hAnsi="Times New Roman"/>
          <w:sz w:val="24"/>
          <w:szCs w:val="24"/>
        </w:rPr>
        <w:t>Текст :</w:t>
      </w:r>
      <w:proofErr w:type="gramEnd"/>
      <w:r w:rsidRPr="005F783E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5F783E">
        <w:rPr>
          <w:rFonts w:ascii="Times New Roman" w:hAnsi="Times New Roman"/>
          <w:sz w:val="24"/>
          <w:szCs w:val="24"/>
        </w:rPr>
        <w:t>Юрайт</w:t>
      </w:r>
      <w:proofErr w:type="spellEnd"/>
      <w:r w:rsidRPr="005F783E">
        <w:rPr>
          <w:rFonts w:ascii="Times New Roman" w:hAnsi="Times New Roman"/>
          <w:sz w:val="24"/>
          <w:szCs w:val="24"/>
        </w:rPr>
        <w:t xml:space="preserve"> [сайт]. — URL: </w:t>
      </w:r>
      <w:hyperlink r:id="rId9" w:tgtFrame="_blank" w:history="1">
        <w:r w:rsidRPr="005F783E">
          <w:rPr>
            <w:rStyle w:val="a8"/>
            <w:sz w:val="24"/>
            <w:szCs w:val="24"/>
          </w:rPr>
          <w:t>https://urait.ru/bcode/530646</w:t>
        </w:r>
      </w:hyperlink>
    </w:p>
    <w:p w14:paraId="314576A2" w14:textId="77777777" w:rsidR="00986700" w:rsidRPr="005F783E" w:rsidRDefault="00986700" w:rsidP="009867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783E">
        <w:rPr>
          <w:rFonts w:ascii="Times New Roman" w:hAnsi="Times New Roman"/>
          <w:iCs/>
          <w:sz w:val="24"/>
          <w:szCs w:val="24"/>
        </w:rPr>
        <w:t>2.Обухов, Д. К.</w:t>
      </w:r>
      <w:r w:rsidRPr="005F783E">
        <w:rPr>
          <w:rFonts w:ascii="Times New Roman" w:hAnsi="Times New Roman"/>
          <w:i/>
          <w:iCs/>
          <w:sz w:val="24"/>
          <w:szCs w:val="24"/>
        </w:rPr>
        <w:t> </w:t>
      </w:r>
      <w:r w:rsidRPr="005F783E">
        <w:rPr>
          <w:rFonts w:ascii="Times New Roman" w:hAnsi="Times New Roman"/>
          <w:sz w:val="24"/>
          <w:szCs w:val="24"/>
        </w:rPr>
        <w:t xml:space="preserve"> Биология: клетки и </w:t>
      </w:r>
      <w:proofErr w:type="gramStart"/>
      <w:r w:rsidRPr="005F783E">
        <w:rPr>
          <w:rFonts w:ascii="Times New Roman" w:hAnsi="Times New Roman"/>
          <w:sz w:val="24"/>
          <w:szCs w:val="24"/>
        </w:rPr>
        <w:t>ткани :</w:t>
      </w:r>
      <w:proofErr w:type="gramEnd"/>
      <w:r w:rsidRPr="005F783E">
        <w:rPr>
          <w:rFonts w:ascii="Times New Roman" w:hAnsi="Times New Roman"/>
          <w:sz w:val="24"/>
          <w:szCs w:val="24"/>
        </w:rPr>
        <w:t xml:space="preserve"> учебное пособие для среднего профессионального образования / Д. К. Обухов, В. Н. </w:t>
      </w:r>
      <w:proofErr w:type="spellStart"/>
      <w:r w:rsidRPr="005F783E">
        <w:rPr>
          <w:rFonts w:ascii="Times New Roman" w:hAnsi="Times New Roman"/>
          <w:sz w:val="24"/>
          <w:szCs w:val="24"/>
        </w:rPr>
        <w:t>Кириленкова</w:t>
      </w:r>
      <w:proofErr w:type="spellEnd"/>
      <w:r w:rsidRPr="005F783E">
        <w:rPr>
          <w:rFonts w:ascii="Times New Roman" w:hAnsi="Times New Roman"/>
          <w:sz w:val="24"/>
          <w:szCs w:val="24"/>
        </w:rPr>
        <w:t xml:space="preserve">. — 3-е изд., </w:t>
      </w:r>
      <w:proofErr w:type="spellStart"/>
      <w:r w:rsidRPr="005F783E">
        <w:rPr>
          <w:rFonts w:ascii="Times New Roman" w:hAnsi="Times New Roman"/>
          <w:sz w:val="24"/>
          <w:szCs w:val="24"/>
        </w:rPr>
        <w:t>перераб</w:t>
      </w:r>
      <w:proofErr w:type="spellEnd"/>
      <w:r w:rsidRPr="005F783E">
        <w:rPr>
          <w:rFonts w:ascii="Times New Roman" w:hAnsi="Times New Roman"/>
          <w:sz w:val="24"/>
          <w:szCs w:val="24"/>
        </w:rPr>
        <w:t xml:space="preserve">. и доп. — Москва : Издательство </w:t>
      </w:r>
      <w:proofErr w:type="spellStart"/>
      <w:r w:rsidRPr="005F783E">
        <w:rPr>
          <w:rFonts w:ascii="Times New Roman" w:hAnsi="Times New Roman"/>
          <w:sz w:val="24"/>
          <w:szCs w:val="24"/>
        </w:rPr>
        <w:t>Юрайт</w:t>
      </w:r>
      <w:proofErr w:type="spellEnd"/>
      <w:r w:rsidRPr="005F783E">
        <w:rPr>
          <w:rFonts w:ascii="Times New Roman" w:hAnsi="Times New Roman"/>
          <w:sz w:val="24"/>
          <w:szCs w:val="24"/>
        </w:rPr>
        <w:t xml:space="preserve">, 2023. — 358 с. — (Профессиональное образование). — ISBN 978-5-534-07499-4. — </w:t>
      </w:r>
      <w:proofErr w:type="gramStart"/>
      <w:r w:rsidRPr="005F783E">
        <w:rPr>
          <w:rFonts w:ascii="Times New Roman" w:hAnsi="Times New Roman"/>
          <w:sz w:val="24"/>
          <w:szCs w:val="24"/>
        </w:rPr>
        <w:t>Текст :</w:t>
      </w:r>
      <w:proofErr w:type="gramEnd"/>
      <w:r w:rsidRPr="005F783E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5F783E">
        <w:rPr>
          <w:rFonts w:ascii="Times New Roman" w:hAnsi="Times New Roman"/>
          <w:sz w:val="24"/>
          <w:szCs w:val="24"/>
        </w:rPr>
        <w:t>Юрайт</w:t>
      </w:r>
      <w:proofErr w:type="spellEnd"/>
      <w:r w:rsidRPr="005F783E">
        <w:rPr>
          <w:rFonts w:ascii="Times New Roman" w:hAnsi="Times New Roman"/>
          <w:sz w:val="24"/>
          <w:szCs w:val="24"/>
        </w:rPr>
        <w:t xml:space="preserve"> [сайт]. — URL: </w:t>
      </w:r>
      <w:hyperlink r:id="rId10" w:tgtFrame="_blank" w:history="1">
        <w:r w:rsidRPr="005F783E">
          <w:rPr>
            <w:rStyle w:val="a8"/>
            <w:sz w:val="24"/>
            <w:szCs w:val="24"/>
          </w:rPr>
          <w:t>https://urait.ru/bcode/516336</w:t>
        </w:r>
      </w:hyperlink>
    </w:p>
    <w:p w14:paraId="50E4EB82" w14:textId="77777777" w:rsidR="00986700" w:rsidRPr="005F783E" w:rsidRDefault="00986700" w:rsidP="009867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783E">
        <w:rPr>
          <w:rFonts w:ascii="Times New Roman" w:hAnsi="Times New Roman"/>
          <w:sz w:val="24"/>
          <w:szCs w:val="24"/>
        </w:rPr>
        <w:t>3.</w:t>
      </w:r>
      <w:proofErr w:type="gramStart"/>
      <w:r w:rsidRPr="005F783E">
        <w:rPr>
          <w:rFonts w:ascii="Times New Roman" w:hAnsi="Times New Roman"/>
          <w:sz w:val="24"/>
          <w:szCs w:val="24"/>
        </w:rPr>
        <w:t>Биология :</w:t>
      </w:r>
      <w:proofErr w:type="gramEnd"/>
      <w:r w:rsidRPr="005F783E">
        <w:rPr>
          <w:rFonts w:ascii="Times New Roman" w:hAnsi="Times New Roman"/>
          <w:sz w:val="24"/>
          <w:szCs w:val="24"/>
        </w:rPr>
        <w:t xml:space="preserve"> учебник и практикум для среднего профессионального образования / В. Н. Ярыгин [и др.] ; под редакцией В. Н. Ярыгина. — 2-е изд. — Москва : Издательство </w:t>
      </w:r>
      <w:proofErr w:type="spellStart"/>
      <w:r w:rsidRPr="005F783E">
        <w:rPr>
          <w:rFonts w:ascii="Times New Roman" w:hAnsi="Times New Roman"/>
          <w:sz w:val="24"/>
          <w:szCs w:val="24"/>
        </w:rPr>
        <w:t>Юрайт</w:t>
      </w:r>
      <w:proofErr w:type="spellEnd"/>
      <w:r w:rsidRPr="005F783E">
        <w:rPr>
          <w:rFonts w:ascii="Times New Roman" w:hAnsi="Times New Roman"/>
          <w:sz w:val="24"/>
          <w:szCs w:val="24"/>
        </w:rPr>
        <w:t xml:space="preserve">, 2023. — 378 с. — (Профессиональное образование). — ISBN 978-5-534-09603-3. — </w:t>
      </w:r>
      <w:proofErr w:type="gramStart"/>
      <w:r w:rsidRPr="005F783E">
        <w:rPr>
          <w:rFonts w:ascii="Times New Roman" w:hAnsi="Times New Roman"/>
          <w:sz w:val="24"/>
          <w:szCs w:val="24"/>
        </w:rPr>
        <w:t>Текст :</w:t>
      </w:r>
      <w:proofErr w:type="gramEnd"/>
      <w:r w:rsidRPr="005F783E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5F783E">
        <w:rPr>
          <w:rFonts w:ascii="Times New Roman" w:hAnsi="Times New Roman"/>
          <w:sz w:val="24"/>
          <w:szCs w:val="24"/>
        </w:rPr>
        <w:t>Юрайт</w:t>
      </w:r>
      <w:proofErr w:type="spellEnd"/>
      <w:r w:rsidRPr="005F783E">
        <w:rPr>
          <w:rFonts w:ascii="Times New Roman" w:hAnsi="Times New Roman"/>
          <w:sz w:val="24"/>
          <w:szCs w:val="24"/>
        </w:rPr>
        <w:t xml:space="preserve"> [сайт]. — URL: </w:t>
      </w:r>
      <w:hyperlink r:id="rId11" w:tgtFrame="_blank" w:history="1">
        <w:r w:rsidRPr="005F783E">
          <w:rPr>
            <w:rStyle w:val="a8"/>
            <w:sz w:val="24"/>
            <w:szCs w:val="24"/>
          </w:rPr>
          <w:t>https://urait.ru/bcode/511618</w:t>
        </w:r>
      </w:hyperlink>
    </w:p>
    <w:p w14:paraId="792BBF14" w14:textId="77777777" w:rsidR="00986700" w:rsidRPr="005F783E" w:rsidRDefault="00986700" w:rsidP="009867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E4E4ED7" w14:textId="77777777" w:rsidR="00986700" w:rsidRPr="005F783E" w:rsidRDefault="00986700" w:rsidP="00D26E94">
      <w:pPr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5F783E">
        <w:rPr>
          <w:rFonts w:ascii="Times New Roman" w:hAnsi="Times New Roman"/>
          <w:b/>
          <w:sz w:val="24"/>
          <w:szCs w:val="24"/>
        </w:rPr>
        <w:t xml:space="preserve">Дополнительные источники </w:t>
      </w:r>
    </w:p>
    <w:p w14:paraId="3D334939" w14:textId="77777777" w:rsidR="00986700" w:rsidRPr="005F783E" w:rsidRDefault="00986700" w:rsidP="00D26E94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5F783E">
        <w:rPr>
          <w:rFonts w:ascii="Times New Roman" w:hAnsi="Times New Roman"/>
          <w:sz w:val="24"/>
          <w:szCs w:val="24"/>
        </w:rPr>
        <w:t xml:space="preserve">Тейлор, Д. </w:t>
      </w:r>
      <w:proofErr w:type="gramStart"/>
      <w:r w:rsidRPr="005F783E">
        <w:rPr>
          <w:rFonts w:ascii="Times New Roman" w:hAnsi="Times New Roman"/>
          <w:sz w:val="24"/>
          <w:szCs w:val="24"/>
        </w:rPr>
        <w:t>Биология :</w:t>
      </w:r>
      <w:proofErr w:type="gramEnd"/>
      <w:r w:rsidRPr="005F783E">
        <w:rPr>
          <w:rFonts w:ascii="Times New Roman" w:hAnsi="Times New Roman"/>
          <w:sz w:val="24"/>
          <w:szCs w:val="24"/>
        </w:rPr>
        <w:t xml:space="preserve"> в 3 т. Т. 1: учебник / Д. Тейлор, Н. Грин, У. Стаут ; под ред. Р. </w:t>
      </w:r>
      <w:proofErr w:type="spellStart"/>
      <w:r w:rsidRPr="005F783E">
        <w:rPr>
          <w:rFonts w:ascii="Times New Roman" w:hAnsi="Times New Roman"/>
          <w:sz w:val="24"/>
          <w:szCs w:val="24"/>
        </w:rPr>
        <w:t>Сопера</w:t>
      </w:r>
      <w:proofErr w:type="spellEnd"/>
      <w:r w:rsidRPr="005F783E">
        <w:rPr>
          <w:rFonts w:ascii="Times New Roman" w:hAnsi="Times New Roman"/>
          <w:sz w:val="24"/>
          <w:szCs w:val="24"/>
        </w:rPr>
        <w:t xml:space="preserve"> ; пер. 3-го англ. изд. - 12-е изд. - Москва : Лаборатория знаний, 2020. - 514 с. - ISBN 978-5-00101-665-6. - </w:t>
      </w:r>
      <w:proofErr w:type="gramStart"/>
      <w:r w:rsidRPr="005F783E">
        <w:rPr>
          <w:rFonts w:ascii="Times New Roman" w:hAnsi="Times New Roman"/>
          <w:sz w:val="24"/>
          <w:szCs w:val="24"/>
        </w:rPr>
        <w:t>Текст :</w:t>
      </w:r>
      <w:proofErr w:type="gramEnd"/>
      <w:r w:rsidRPr="005F783E">
        <w:rPr>
          <w:rFonts w:ascii="Times New Roman" w:hAnsi="Times New Roman"/>
          <w:sz w:val="24"/>
          <w:szCs w:val="24"/>
        </w:rPr>
        <w:t xml:space="preserve"> электронный. - URL: https://znanium.com/catalog/product/1200549. – Режим доступа: по подписке. </w:t>
      </w:r>
    </w:p>
    <w:p w14:paraId="738CF59B" w14:textId="77777777" w:rsidR="00D26E94" w:rsidRPr="005F783E" w:rsidRDefault="00D26E94" w:rsidP="00D26E94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5F783E">
        <w:rPr>
          <w:rFonts w:ascii="Times New Roman" w:hAnsi="Times New Roman"/>
          <w:iCs/>
          <w:sz w:val="24"/>
          <w:szCs w:val="24"/>
        </w:rPr>
        <w:lastRenderedPageBreak/>
        <w:t>Павлова, Е. И. </w:t>
      </w:r>
      <w:r w:rsidRPr="005F783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F783E">
        <w:rPr>
          <w:rFonts w:ascii="Times New Roman" w:hAnsi="Times New Roman"/>
          <w:sz w:val="24"/>
          <w:szCs w:val="24"/>
        </w:rPr>
        <w:t>Экология :</w:t>
      </w:r>
      <w:proofErr w:type="gramEnd"/>
      <w:r w:rsidRPr="005F783E">
        <w:rPr>
          <w:rFonts w:ascii="Times New Roman" w:hAnsi="Times New Roman"/>
          <w:sz w:val="24"/>
          <w:szCs w:val="24"/>
        </w:rPr>
        <w:t xml:space="preserve"> учебник и практикум для среднего профессионального образования / Е. И. Павлова, В. К. Новиков. — 2-е изд., </w:t>
      </w:r>
      <w:proofErr w:type="spellStart"/>
      <w:r w:rsidRPr="005F783E">
        <w:rPr>
          <w:rFonts w:ascii="Times New Roman" w:hAnsi="Times New Roman"/>
          <w:sz w:val="24"/>
          <w:szCs w:val="24"/>
        </w:rPr>
        <w:t>перераб</w:t>
      </w:r>
      <w:proofErr w:type="spellEnd"/>
      <w:r w:rsidRPr="005F783E">
        <w:rPr>
          <w:rFonts w:ascii="Times New Roman" w:hAnsi="Times New Roman"/>
          <w:sz w:val="24"/>
          <w:szCs w:val="24"/>
        </w:rPr>
        <w:t xml:space="preserve">. и доп. — Москва : Издательство </w:t>
      </w:r>
      <w:proofErr w:type="spellStart"/>
      <w:r w:rsidRPr="005F783E">
        <w:rPr>
          <w:rFonts w:ascii="Times New Roman" w:hAnsi="Times New Roman"/>
          <w:sz w:val="24"/>
          <w:szCs w:val="24"/>
        </w:rPr>
        <w:t>Юрайт</w:t>
      </w:r>
      <w:proofErr w:type="spellEnd"/>
      <w:r w:rsidRPr="005F783E">
        <w:rPr>
          <w:rFonts w:ascii="Times New Roman" w:hAnsi="Times New Roman"/>
          <w:sz w:val="24"/>
          <w:szCs w:val="24"/>
        </w:rPr>
        <w:t xml:space="preserve">, 2023. — 167 с. — (Профессиональное образование). — ISBN 978-5-534-17233-1. — </w:t>
      </w:r>
      <w:proofErr w:type="gramStart"/>
      <w:r w:rsidRPr="005F783E">
        <w:rPr>
          <w:rFonts w:ascii="Times New Roman" w:hAnsi="Times New Roman"/>
          <w:sz w:val="24"/>
          <w:szCs w:val="24"/>
        </w:rPr>
        <w:t>Текст :</w:t>
      </w:r>
      <w:proofErr w:type="gramEnd"/>
      <w:r w:rsidRPr="005F783E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5F783E">
        <w:rPr>
          <w:rFonts w:ascii="Times New Roman" w:hAnsi="Times New Roman"/>
          <w:sz w:val="24"/>
          <w:szCs w:val="24"/>
        </w:rPr>
        <w:t>Юрайт</w:t>
      </w:r>
      <w:proofErr w:type="spellEnd"/>
      <w:r w:rsidRPr="005F783E">
        <w:rPr>
          <w:rFonts w:ascii="Times New Roman" w:hAnsi="Times New Roman"/>
          <w:sz w:val="24"/>
          <w:szCs w:val="24"/>
        </w:rPr>
        <w:t xml:space="preserve"> [сайт]. — URL: </w:t>
      </w:r>
      <w:hyperlink r:id="rId12" w:tgtFrame="_blank" w:history="1">
        <w:r w:rsidRPr="005F783E">
          <w:rPr>
            <w:rStyle w:val="a8"/>
            <w:sz w:val="24"/>
            <w:szCs w:val="24"/>
          </w:rPr>
          <w:t>https://urait.ru/bcode/532655</w:t>
        </w:r>
      </w:hyperlink>
      <w:r w:rsidRPr="005F783E">
        <w:rPr>
          <w:rFonts w:ascii="Times New Roman" w:hAnsi="Times New Roman"/>
          <w:sz w:val="24"/>
          <w:szCs w:val="24"/>
        </w:rPr>
        <w:t xml:space="preserve"> </w:t>
      </w:r>
    </w:p>
    <w:p w14:paraId="01B73CB7" w14:textId="77777777" w:rsidR="00D26E94" w:rsidRPr="005F783E" w:rsidRDefault="00D26E94" w:rsidP="00D26E94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5F783E">
        <w:rPr>
          <w:rFonts w:ascii="Times New Roman" w:hAnsi="Times New Roman"/>
          <w:iCs/>
          <w:sz w:val="24"/>
          <w:szCs w:val="24"/>
        </w:rPr>
        <w:t>Еремченко, О. З. </w:t>
      </w:r>
      <w:r w:rsidRPr="005F783E">
        <w:rPr>
          <w:rFonts w:ascii="Times New Roman" w:hAnsi="Times New Roman"/>
          <w:sz w:val="24"/>
          <w:szCs w:val="24"/>
        </w:rPr>
        <w:t xml:space="preserve"> Биология: учение о </w:t>
      </w:r>
      <w:proofErr w:type="gramStart"/>
      <w:r w:rsidRPr="005F783E">
        <w:rPr>
          <w:rFonts w:ascii="Times New Roman" w:hAnsi="Times New Roman"/>
          <w:sz w:val="24"/>
          <w:szCs w:val="24"/>
        </w:rPr>
        <w:t>биосфере :</w:t>
      </w:r>
      <w:proofErr w:type="gramEnd"/>
      <w:r w:rsidRPr="005F783E">
        <w:rPr>
          <w:rFonts w:ascii="Times New Roman" w:hAnsi="Times New Roman"/>
          <w:sz w:val="24"/>
          <w:szCs w:val="24"/>
        </w:rPr>
        <w:t xml:space="preserve"> учебное пособие для среднего профессионального образования / О. З. Еремченко. — 3-е изд., </w:t>
      </w:r>
      <w:proofErr w:type="spellStart"/>
      <w:r w:rsidRPr="005F783E">
        <w:rPr>
          <w:rFonts w:ascii="Times New Roman" w:hAnsi="Times New Roman"/>
          <w:sz w:val="24"/>
          <w:szCs w:val="24"/>
        </w:rPr>
        <w:t>перераб</w:t>
      </w:r>
      <w:proofErr w:type="spellEnd"/>
      <w:r w:rsidRPr="005F783E">
        <w:rPr>
          <w:rFonts w:ascii="Times New Roman" w:hAnsi="Times New Roman"/>
          <w:sz w:val="24"/>
          <w:szCs w:val="24"/>
        </w:rPr>
        <w:t xml:space="preserve">. и доп. — Москва : Издательство </w:t>
      </w:r>
      <w:proofErr w:type="spellStart"/>
      <w:r w:rsidRPr="005F783E">
        <w:rPr>
          <w:rFonts w:ascii="Times New Roman" w:hAnsi="Times New Roman"/>
          <w:sz w:val="24"/>
          <w:szCs w:val="24"/>
        </w:rPr>
        <w:t>Юрайт</w:t>
      </w:r>
      <w:proofErr w:type="spellEnd"/>
      <w:r w:rsidRPr="005F783E">
        <w:rPr>
          <w:rFonts w:ascii="Times New Roman" w:hAnsi="Times New Roman"/>
          <w:sz w:val="24"/>
          <w:szCs w:val="24"/>
        </w:rPr>
        <w:t xml:space="preserve">, 2023. — 236 с. — (Профессиональное образование). — ISBN 978-5-534-10183-6. — </w:t>
      </w:r>
      <w:proofErr w:type="gramStart"/>
      <w:r w:rsidRPr="005F783E">
        <w:rPr>
          <w:rFonts w:ascii="Times New Roman" w:hAnsi="Times New Roman"/>
          <w:sz w:val="24"/>
          <w:szCs w:val="24"/>
        </w:rPr>
        <w:t>Текст :</w:t>
      </w:r>
      <w:proofErr w:type="gramEnd"/>
      <w:r w:rsidRPr="005F783E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5F783E">
        <w:rPr>
          <w:rFonts w:ascii="Times New Roman" w:hAnsi="Times New Roman"/>
          <w:sz w:val="24"/>
          <w:szCs w:val="24"/>
        </w:rPr>
        <w:t>Юрайт</w:t>
      </w:r>
      <w:proofErr w:type="spellEnd"/>
      <w:r w:rsidRPr="005F783E">
        <w:rPr>
          <w:rFonts w:ascii="Times New Roman" w:hAnsi="Times New Roman"/>
          <w:sz w:val="24"/>
          <w:szCs w:val="24"/>
        </w:rPr>
        <w:t xml:space="preserve"> [сайт]. — URL: </w:t>
      </w:r>
      <w:hyperlink r:id="rId13" w:tgtFrame="_blank" w:history="1">
        <w:r w:rsidRPr="005F783E">
          <w:rPr>
            <w:rStyle w:val="a8"/>
            <w:sz w:val="24"/>
            <w:szCs w:val="24"/>
          </w:rPr>
          <w:t>https://urait.ru/bcode/516507</w:t>
        </w:r>
      </w:hyperlink>
      <w:r w:rsidRPr="005F783E">
        <w:rPr>
          <w:rFonts w:ascii="Times New Roman" w:hAnsi="Times New Roman"/>
          <w:sz w:val="24"/>
          <w:szCs w:val="24"/>
        </w:rPr>
        <w:t xml:space="preserve"> </w:t>
      </w:r>
    </w:p>
    <w:p w14:paraId="6DA0E044" w14:textId="77777777" w:rsidR="00D26E94" w:rsidRPr="005F783E" w:rsidRDefault="00D26E94" w:rsidP="00D26E94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5F783E">
        <w:rPr>
          <w:rFonts w:ascii="Times New Roman" w:hAnsi="Times New Roman"/>
          <w:iCs/>
          <w:sz w:val="24"/>
          <w:szCs w:val="24"/>
        </w:rPr>
        <w:t>Блинов, Л. Н. </w:t>
      </w:r>
      <w:r w:rsidRPr="005F783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F783E">
        <w:rPr>
          <w:rFonts w:ascii="Times New Roman" w:hAnsi="Times New Roman"/>
          <w:sz w:val="24"/>
          <w:szCs w:val="24"/>
        </w:rPr>
        <w:t>Экология :</w:t>
      </w:r>
      <w:proofErr w:type="gramEnd"/>
      <w:r w:rsidRPr="005F783E">
        <w:rPr>
          <w:rFonts w:ascii="Times New Roman" w:hAnsi="Times New Roman"/>
          <w:sz w:val="24"/>
          <w:szCs w:val="24"/>
        </w:rPr>
        <w:t xml:space="preserve"> учебное пособие для среднего профессионального образования / Л. Н. Блинов, В. В. Полякова, А. В. </w:t>
      </w:r>
      <w:proofErr w:type="spellStart"/>
      <w:r w:rsidRPr="005F783E">
        <w:rPr>
          <w:rFonts w:ascii="Times New Roman" w:hAnsi="Times New Roman"/>
          <w:sz w:val="24"/>
          <w:szCs w:val="24"/>
        </w:rPr>
        <w:t>Семенча</w:t>
      </w:r>
      <w:proofErr w:type="spellEnd"/>
      <w:r w:rsidRPr="005F783E">
        <w:rPr>
          <w:rFonts w:ascii="Times New Roman" w:hAnsi="Times New Roman"/>
          <w:sz w:val="24"/>
          <w:szCs w:val="24"/>
        </w:rPr>
        <w:t xml:space="preserve"> ; под общей редакцией Л. Н. Блинова. — </w:t>
      </w:r>
      <w:proofErr w:type="gramStart"/>
      <w:r w:rsidRPr="005F783E">
        <w:rPr>
          <w:rFonts w:ascii="Times New Roman" w:hAnsi="Times New Roman"/>
          <w:sz w:val="24"/>
          <w:szCs w:val="24"/>
        </w:rPr>
        <w:t>Москва :</w:t>
      </w:r>
      <w:proofErr w:type="gramEnd"/>
      <w:r w:rsidRPr="005F783E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5F783E">
        <w:rPr>
          <w:rFonts w:ascii="Times New Roman" w:hAnsi="Times New Roman"/>
          <w:sz w:val="24"/>
          <w:szCs w:val="24"/>
        </w:rPr>
        <w:t>Юрайт</w:t>
      </w:r>
      <w:proofErr w:type="spellEnd"/>
      <w:r w:rsidRPr="005F783E">
        <w:rPr>
          <w:rFonts w:ascii="Times New Roman" w:hAnsi="Times New Roman"/>
          <w:sz w:val="24"/>
          <w:szCs w:val="24"/>
        </w:rPr>
        <w:t xml:space="preserve">, 2023. — 208 с. — (Профессиональное образование). — ISBN 978-5-534-00269-0. — </w:t>
      </w:r>
      <w:proofErr w:type="gramStart"/>
      <w:r w:rsidRPr="005F783E">
        <w:rPr>
          <w:rFonts w:ascii="Times New Roman" w:hAnsi="Times New Roman"/>
          <w:sz w:val="24"/>
          <w:szCs w:val="24"/>
        </w:rPr>
        <w:t>Текст :</w:t>
      </w:r>
      <w:proofErr w:type="gramEnd"/>
      <w:r w:rsidRPr="005F783E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5F783E">
        <w:rPr>
          <w:rFonts w:ascii="Times New Roman" w:hAnsi="Times New Roman"/>
          <w:sz w:val="24"/>
          <w:szCs w:val="24"/>
        </w:rPr>
        <w:t>Юрайт</w:t>
      </w:r>
      <w:proofErr w:type="spellEnd"/>
      <w:r w:rsidRPr="005F783E">
        <w:rPr>
          <w:rFonts w:ascii="Times New Roman" w:hAnsi="Times New Roman"/>
          <w:sz w:val="24"/>
          <w:szCs w:val="24"/>
        </w:rPr>
        <w:t xml:space="preserve"> [сайт]. — URL: </w:t>
      </w:r>
      <w:hyperlink r:id="rId14" w:tgtFrame="_blank" w:history="1">
        <w:r w:rsidRPr="005F783E">
          <w:rPr>
            <w:rStyle w:val="a8"/>
            <w:sz w:val="24"/>
            <w:szCs w:val="24"/>
          </w:rPr>
          <w:t>https://urait.ru/bcode/513052</w:t>
        </w:r>
      </w:hyperlink>
      <w:r w:rsidRPr="005F783E">
        <w:rPr>
          <w:rFonts w:ascii="Times New Roman" w:hAnsi="Times New Roman"/>
          <w:sz w:val="24"/>
          <w:szCs w:val="24"/>
        </w:rPr>
        <w:t xml:space="preserve"> </w:t>
      </w:r>
    </w:p>
    <w:p w14:paraId="4FC87BDA" w14:textId="77777777" w:rsidR="00D26E94" w:rsidRPr="005F783E" w:rsidRDefault="00D26E94" w:rsidP="00D26E94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F783E">
        <w:rPr>
          <w:rFonts w:ascii="Times New Roman" w:hAnsi="Times New Roman"/>
          <w:sz w:val="24"/>
          <w:szCs w:val="24"/>
        </w:rPr>
        <w:t>Брюхань</w:t>
      </w:r>
      <w:proofErr w:type="spellEnd"/>
      <w:r w:rsidRPr="005F783E">
        <w:rPr>
          <w:rFonts w:ascii="Times New Roman" w:hAnsi="Times New Roman"/>
          <w:sz w:val="24"/>
          <w:szCs w:val="24"/>
        </w:rPr>
        <w:t xml:space="preserve">, Ф. Ф. Промышленная </w:t>
      </w:r>
      <w:proofErr w:type="gramStart"/>
      <w:r w:rsidRPr="005F783E">
        <w:rPr>
          <w:rFonts w:ascii="Times New Roman" w:hAnsi="Times New Roman"/>
          <w:sz w:val="24"/>
          <w:szCs w:val="24"/>
        </w:rPr>
        <w:t>экология :</w:t>
      </w:r>
      <w:proofErr w:type="gramEnd"/>
      <w:r w:rsidRPr="005F783E">
        <w:rPr>
          <w:rFonts w:ascii="Times New Roman" w:hAnsi="Times New Roman"/>
          <w:sz w:val="24"/>
          <w:szCs w:val="24"/>
        </w:rPr>
        <w:t xml:space="preserve"> учебник / Ф. Ф. </w:t>
      </w:r>
      <w:proofErr w:type="spellStart"/>
      <w:r w:rsidRPr="005F783E">
        <w:rPr>
          <w:rFonts w:ascii="Times New Roman" w:hAnsi="Times New Roman"/>
          <w:sz w:val="24"/>
          <w:szCs w:val="24"/>
        </w:rPr>
        <w:t>Брюхань</w:t>
      </w:r>
      <w:proofErr w:type="spellEnd"/>
      <w:r w:rsidRPr="005F783E">
        <w:rPr>
          <w:rFonts w:ascii="Times New Roman" w:hAnsi="Times New Roman"/>
          <w:sz w:val="24"/>
          <w:szCs w:val="24"/>
        </w:rPr>
        <w:t xml:space="preserve">, М. В. </w:t>
      </w:r>
      <w:proofErr w:type="spellStart"/>
      <w:r w:rsidRPr="005F783E">
        <w:rPr>
          <w:rFonts w:ascii="Times New Roman" w:hAnsi="Times New Roman"/>
          <w:sz w:val="24"/>
          <w:szCs w:val="24"/>
        </w:rPr>
        <w:t>Графкина</w:t>
      </w:r>
      <w:proofErr w:type="spellEnd"/>
      <w:r w:rsidRPr="005F783E">
        <w:rPr>
          <w:rFonts w:ascii="Times New Roman" w:hAnsi="Times New Roman"/>
          <w:sz w:val="24"/>
          <w:szCs w:val="24"/>
        </w:rPr>
        <w:t xml:space="preserve">, Е. Е. </w:t>
      </w:r>
      <w:proofErr w:type="spellStart"/>
      <w:r w:rsidRPr="005F783E">
        <w:rPr>
          <w:rFonts w:ascii="Times New Roman" w:hAnsi="Times New Roman"/>
          <w:sz w:val="24"/>
          <w:szCs w:val="24"/>
        </w:rPr>
        <w:t>Сдобнякова</w:t>
      </w:r>
      <w:proofErr w:type="spellEnd"/>
      <w:r w:rsidRPr="005F783E">
        <w:rPr>
          <w:rFonts w:ascii="Times New Roman" w:hAnsi="Times New Roman"/>
          <w:sz w:val="24"/>
          <w:szCs w:val="24"/>
        </w:rPr>
        <w:t xml:space="preserve">. — </w:t>
      </w:r>
      <w:proofErr w:type="gramStart"/>
      <w:r w:rsidRPr="005F783E">
        <w:rPr>
          <w:rFonts w:ascii="Times New Roman" w:hAnsi="Times New Roman"/>
          <w:sz w:val="24"/>
          <w:szCs w:val="24"/>
        </w:rPr>
        <w:t>Москва :</w:t>
      </w:r>
      <w:proofErr w:type="gramEnd"/>
      <w:r w:rsidRPr="005F783E">
        <w:rPr>
          <w:rFonts w:ascii="Times New Roman" w:hAnsi="Times New Roman"/>
          <w:sz w:val="24"/>
          <w:szCs w:val="24"/>
        </w:rPr>
        <w:t xml:space="preserve"> ФОРУМ : ИНФРА-М, 2022. — 208 с. — (Среднее профессиональное образование). - ISBN 978-5-00091-698-8. - </w:t>
      </w:r>
      <w:proofErr w:type="gramStart"/>
      <w:r w:rsidRPr="005F783E">
        <w:rPr>
          <w:rFonts w:ascii="Times New Roman" w:hAnsi="Times New Roman"/>
          <w:sz w:val="24"/>
          <w:szCs w:val="24"/>
        </w:rPr>
        <w:t>Текст :</w:t>
      </w:r>
      <w:proofErr w:type="gramEnd"/>
      <w:r w:rsidRPr="005F783E">
        <w:rPr>
          <w:rFonts w:ascii="Times New Roman" w:hAnsi="Times New Roman"/>
          <w:sz w:val="24"/>
          <w:szCs w:val="24"/>
        </w:rPr>
        <w:t xml:space="preserve"> электронный. - URL: https://znanium.com/catalog/product/1854406 </w:t>
      </w:r>
    </w:p>
    <w:p w14:paraId="5944415F" w14:textId="77777777" w:rsidR="009E3C97" w:rsidRPr="005F783E" w:rsidRDefault="00D26E94" w:rsidP="00D26E94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5F783E">
        <w:rPr>
          <w:rFonts w:ascii="Times New Roman" w:hAnsi="Times New Roman"/>
          <w:iCs/>
          <w:sz w:val="24"/>
          <w:szCs w:val="24"/>
        </w:rPr>
        <w:t>Несмелова, Н. Н. </w:t>
      </w:r>
      <w:r w:rsidRPr="005F783E">
        <w:rPr>
          <w:rFonts w:ascii="Times New Roman" w:hAnsi="Times New Roman"/>
          <w:sz w:val="24"/>
          <w:szCs w:val="24"/>
        </w:rPr>
        <w:t xml:space="preserve"> Экология </w:t>
      </w:r>
      <w:proofErr w:type="gramStart"/>
      <w:r w:rsidRPr="005F783E">
        <w:rPr>
          <w:rFonts w:ascii="Times New Roman" w:hAnsi="Times New Roman"/>
          <w:sz w:val="24"/>
          <w:szCs w:val="24"/>
        </w:rPr>
        <w:t>человека :</w:t>
      </w:r>
      <w:proofErr w:type="gramEnd"/>
      <w:r w:rsidRPr="005F783E">
        <w:rPr>
          <w:rFonts w:ascii="Times New Roman" w:hAnsi="Times New Roman"/>
          <w:sz w:val="24"/>
          <w:szCs w:val="24"/>
        </w:rPr>
        <w:t xml:space="preserve"> учебник и практикум для среднего профессионального образования / Н. Н. Несмелова. — </w:t>
      </w:r>
      <w:proofErr w:type="gramStart"/>
      <w:r w:rsidRPr="005F783E">
        <w:rPr>
          <w:rFonts w:ascii="Times New Roman" w:hAnsi="Times New Roman"/>
          <w:sz w:val="24"/>
          <w:szCs w:val="24"/>
        </w:rPr>
        <w:t>Москва :</w:t>
      </w:r>
      <w:proofErr w:type="gramEnd"/>
      <w:r w:rsidRPr="005F783E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5F783E">
        <w:rPr>
          <w:rFonts w:ascii="Times New Roman" w:hAnsi="Times New Roman"/>
          <w:sz w:val="24"/>
          <w:szCs w:val="24"/>
        </w:rPr>
        <w:t>Юрайт</w:t>
      </w:r>
      <w:proofErr w:type="spellEnd"/>
      <w:r w:rsidRPr="005F783E">
        <w:rPr>
          <w:rFonts w:ascii="Times New Roman" w:hAnsi="Times New Roman"/>
          <w:sz w:val="24"/>
          <w:szCs w:val="24"/>
        </w:rPr>
        <w:t xml:space="preserve">, 2023. — 157 с. — (Профессиональное образование). — ISBN 978-5-534-13283-0. — </w:t>
      </w:r>
      <w:proofErr w:type="gramStart"/>
      <w:r w:rsidRPr="005F783E">
        <w:rPr>
          <w:rFonts w:ascii="Times New Roman" w:hAnsi="Times New Roman"/>
          <w:sz w:val="24"/>
          <w:szCs w:val="24"/>
        </w:rPr>
        <w:t>Текст :</w:t>
      </w:r>
      <w:proofErr w:type="gramEnd"/>
      <w:r w:rsidRPr="005F783E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5F783E">
        <w:rPr>
          <w:rFonts w:ascii="Times New Roman" w:hAnsi="Times New Roman"/>
          <w:sz w:val="24"/>
          <w:szCs w:val="24"/>
        </w:rPr>
        <w:t>Юрайт</w:t>
      </w:r>
      <w:proofErr w:type="spellEnd"/>
      <w:r w:rsidRPr="005F783E">
        <w:rPr>
          <w:rFonts w:ascii="Times New Roman" w:hAnsi="Times New Roman"/>
          <w:sz w:val="24"/>
          <w:szCs w:val="24"/>
        </w:rPr>
        <w:t xml:space="preserve"> [сайт]. — URL: </w:t>
      </w:r>
      <w:hyperlink r:id="rId15" w:tgtFrame="_blank" w:history="1">
        <w:r w:rsidRPr="005F783E">
          <w:rPr>
            <w:rStyle w:val="a8"/>
            <w:sz w:val="24"/>
            <w:szCs w:val="24"/>
          </w:rPr>
          <w:t>https://urait.ru/bcode/519145</w:t>
        </w:r>
      </w:hyperlink>
      <w:r w:rsidRPr="005F783E">
        <w:rPr>
          <w:rFonts w:ascii="Times New Roman" w:hAnsi="Times New Roman"/>
          <w:sz w:val="24"/>
          <w:szCs w:val="24"/>
        </w:rPr>
        <w:t xml:space="preserve"> </w:t>
      </w:r>
    </w:p>
    <w:p w14:paraId="2A8CB7EC" w14:textId="77777777" w:rsidR="009E3C97" w:rsidRPr="005F783E" w:rsidRDefault="009E3C97" w:rsidP="00CF3A5D">
      <w:pPr>
        <w:tabs>
          <w:tab w:val="left" w:pos="426"/>
          <w:tab w:val="left" w:pos="993"/>
        </w:tabs>
        <w:spacing w:after="0" w:line="36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7378AD7A" w14:textId="77777777" w:rsidR="00774E3C" w:rsidRPr="005F783E" w:rsidRDefault="00774E3C" w:rsidP="00774E3C">
      <w:pPr>
        <w:rPr>
          <w:rFonts w:ascii="Times New Roman" w:hAnsi="Times New Roman"/>
          <w:b/>
          <w:bCs/>
          <w:sz w:val="24"/>
          <w:szCs w:val="24"/>
        </w:rPr>
      </w:pPr>
      <w:r w:rsidRPr="005F783E">
        <w:rPr>
          <w:rFonts w:ascii="Times New Roman" w:hAnsi="Times New Roman"/>
          <w:b/>
          <w:bCs/>
          <w:sz w:val="24"/>
          <w:szCs w:val="24"/>
        </w:rPr>
        <w:t xml:space="preserve">4.Контроль и оценка результатов освоения учебной дисциплины </w:t>
      </w:r>
    </w:p>
    <w:p w14:paraId="77A40BDE" w14:textId="77777777" w:rsidR="00E97378" w:rsidRPr="005F783E" w:rsidRDefault="00774E3C" w:rsidP="00C949FA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F783E">
        <w:rPr>
          <w:rFonts w:ascii="Times New Roman" w:hAnsi="Times New Roman"/>
          <w:sz w:val="24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100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04"/>
        <w:gridCol w:w="2552"/>
        <w:gridCol w:w="5322"/>
      </w:tblGrid>
      <w:tr w:rsidR="00774E3C" w:rsidRPr="005F783E" w14:paraId="3B644714" w14:textId="77777777" w:rsidTr="00BB2984">
        <w:trPr>
          <w:jc w:val="center"/>
        </w:trPr>
        <w:tc>
          <w:tcPr>
            <w:tcW w:w="2204" w:type="dxa"/>
          </w:tcPr>
          <w:p w14:paraId="6B6828E0" w14:textId="77777777" w:rsidR="00BB2984" w:rsidRPr="005F783E" w:rsidRDefault="00BB2984" w:rsidP="00BB2984">
            <w:pPr>
              <w:spacing w:after="0" w:line="240" w:lineRule="auto"/>
              <w:ind w:left="-52" w:right="-18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bCs/>
                <w:sz w:val="24"/>
                <w:szCs w:val="24"/>
              </w:rPr>
              <w:t>Общая/</w:t>
            </w:r>
          </w:p>
          <w:p w14:paraId="15F50281" w14:textId="77777777" w:rsidR="00774E3C" w:rsidRPr="005F783E" w:rsidRDefault="00BB2984" w:rsidP="00BB2984">
            <w:pPr>
              <w:spacing w:after="0" w:line="240" w:lineRule="auto"/>
              <w:ind w:left="-52" w:right="-1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профессиональная компетенция</w:t>
            </w:r>
          </w:p>
        </w:tc>
        <w:tc>
          <w:tcPr>
            <w:tcW w:w="2552" w:type="dxa"/>
          </w:tcPr>
          <w:p w14:paraId="736DBC58" w14:textId="77777777" w:rsidR="00774E3C" w:rsidRPr="005F783E" w:rsidRDefault="00774E3C" w:rsidP="00BB2984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5322" w:type="dxa"/>
          </w:tcPr>
          <w:p w14:paraId="53DF5F9F" w14:textId="77777777" w:rsidR="00774E3C" w:rsidRPr="005F783E" w:rsidRDefault="00774E3C" w:rsidP="00BB2984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Тип оценочных мероприятий</w:t>
            </w:r>
          </w:p>
        </w:tc>
      </w:tr>
      <w:tr w:rsidR="00774E3C" w:rsidRPr="005F783E" w14:paraId="016A5521" w14:textId="77777777" w:rsidTr="00BB2984">
        <w:trPr>
          <w:jc w:val="center"/>
        </w:trPr>
        <w:tc>
          <w:tcPr>
            <w:tcW w:w="2204" w:type="dxa"/>
          </w:tcPr>
          <w:p w14:paraId="1107AED3" w14:textId="77777777" w:rsidR="00774E3C" w:rsidRPr="005F783E" w:rsidRDefault="00774E3C" w:rsidP="00BB2984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ECA7EFC" w14:textId="77777777" w:rsidR="00774E3C" w:rsidRPr="005F783E" w:rsidRDefault="00774E3C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Раздел 1. Клетка – структурно-функциональная единица живого</w:t>
            </w:r>
          </w:p>
        </w:tc>
        <w:tc>
          <w:tcPr>
            <w:tcW w:w="5322" w:type="dxa"/>
          </w:tcPr>
          <w:p w14:paraId="69767B70" w14:textId="77777777" w:rsidR="00774E3C" w:rsidRPr="005F783E" w:rsidRDefault="00774E3C" w:rsidP="00BB2984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Контрольная работа «Молекулярный уровень организации живого»</w:t>
            </w:r>
          </w:p>
        </w:tc>
      </w:tr>
      <w:tr w:rsidR="00322D66" w:rsidRPr="005F783E" w14:paraId="2D15A4F1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507381" w14:textId="0C963856" w:rsidR="00322D66" w:rsidRPr="005F783E" w:rsidRDefault="00322D66" w:rsidP="00DF7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2552" w:type="dxa"/>
          </w:tcPr>
          <w:p w14:paraId="146C15A0" w14:textId="77777777" w:rsidR="00322D66" w:rsidRPr="005F783E" w:rsidRDefault="00322D66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Биология как наука. Общая характеристика жизни</w:t>
            </w:r>
          </w:p>
        </w:tc>
        <w:tc>
          <w:tcPr>
            <w:tcW w:w="5322" w:type="dxa"/>
          </w:tcPr>
          <w:p w14:paraId="11866070" w14:textId="77777777" w:rsidR="00322D66" w:rsidRPr="005F783E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Заполнение таблицы с описанием методов </w:t>
            </w:r>
            <w:proofErr w:type="spellStart"/>
            <w:r w:rsidRPr="005F783E">
              <w:rPr>
                <w:rFonts w:ascii="Times New Roman" w:hAnsi="Times New Roman"/>
                <w:sz w:val="24"/>
                <w:szCs w:val="24"/>
              </w:rPr>
              <w:t>микроскопирования</w:t>
            </w:r>
            <w:proofErr w:type="spellEnd"/>
            <w:r w:rsidRPr="005F783E">
              <w:rPr>
                <w:rFonts w:ascii="Times New Roman" w:hAnsi="Times New Roman"/>
                <w:sz w:val="24"/>
                <w:szCs w:val="24"/>
              </w:rPr>
              <w:t xml:space="preserve"> с их достоинствами и недостатками.</w:t>
            </w:r>
          </w:p>
          <w:p w14:paraId="6B2E5CD6" w14:textId="77777777" w:rsidR="00322D66" w:rsidRPr="005F783E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Заполнение таблицы «Вклад ученых в развитие биологии»</w:t>
            </w:r>
          </w:p>
          <w:p w14:paraId="6CAC67C3" w14:textId="77777777" w:rsidR="00322D66" w:rsidRPr="005F783E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Заполнение сравнительной таблицы сходства и различий живого и не живого</w:t>
            </w:r>
          </w:p>
        </w:tc>
      </w:tr>
      <w:tr w:rsidR="00322D66" w:rsidRPr="005F783E" w14:paraId="6686BFB3" w14:textId="77777777" w:rsidTr="005424D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FC0079" w14:textId="77777777" w:rsidR="00322D66" w:rsidRPr="005F783E" w:rsidRDefault="00322D66" w:rsidP="00542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53AB1BDD" w14:textId="77777777" w:rsidR="00322D66" w:rsidRPr="005F783E" w:rsidRDefault="00322D66" w:rsidP="00542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6EAD3423" w14:textId="6658DB81" w:rsidR="00322D66" w:rsidRPr="005F783E" w:rsidRDefault="00322D66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2552" w:type="dxa"/>
          </w:tcPr>
          <w:p w14:paraId="05B61163" w14:textId="77777777" w:rsidR="00322D66" w:rsidRPr="005F783E" w:rsidRDefault="00322D66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Структурно-функциональная организация клеток</w:t>
            </w:r>
          </w:p>
        </w:tc>
        <w:tc>
          <w:tcPr>
            <w:tcW w:w="5322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C5C162" w14:textId="77777777" w:rsidR="00322D66" w:rsidRPr="005F783E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Оцениваемая дискуссия по вопросам лекции</w:t>
            </w:r>
          </w:p>
          <w:p w14:paraId="21988BD8" w14:textId="77777777" w:rsidR="00322D66" w:rsidRPr="005F783E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Разработка ментальной карты по классификации клеток и их строению на про- и эукариотических и по царствам в мини группах</w:t>
            </w:r>
          </w:p>
          <w:p w14:paraId="74399CA1" w14:textId="77777777" w:rsidR="00322D66" w:rsidRPr="005F783E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Выполнение и защита лабораторных работ</w:t>
            </w:r>
          </w:p>
          <w:p w14:paraId="613AD169" w14:textId="77777777" w:rsidR="00322D66" w:rsidRPr="005F783E" w:rsidRDefault="00322D66" w:rsidP="00BB29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«Строение клетки (растения, животные, грибы) и клеточные включения (крахмал, каротиноиды, хлоропласты, хромопласты)»</w:t>
            </w:r>
          </w:p>
          <w:p w14:paraId="28808BFA" w14:textId="77777777" w:rsidR="00322D66" w:rsidRPr="005F783E" w:rsidRDefault="00322D66" w:rsidP="00BB29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Практическое занятие. Представление устных сообщений с презентацией, подготовленных по перечню источников, рекомендованных преподавателем</w:t>
            </w:r>
          </w:p>
        </w:tc>
      </w:tr>
      <w:tr w:rsidR="00322D66" w:rsidRPr="005F783E" w14:paraId="2B16506E" w14:textId="77777777" w:rsidTr="005424D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E9C51E" w14:textId="77777777" w:rsidR="00322D66" w:rsidRPr="005F783E" w:rsidRDefault="00322D66" w:rsidP="00542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lastRenderedPageBreak/>
              <w:t>ОК 01</w:t>
            </w:r>
          </w:p>
          <w:p w14:paraId="587E42DA" w14:textId="183C0743" w:rsidR="00322D66" w:rsidRPr="005F783E" w:rsidRDefault="00322D66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2552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D796B5" w14:textId="77777777" w:rsidR="00322D66" w:rsidRPr="005F783E" w:rsidRDefault="00322D66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Структурно-функциональные факторы наследственности</w:t>
            </w:r>
          </w:p>
        </w:tc>
        <w:tc>
          <w:tcPr>
            <w:tcW w:w="5322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BDA513" w14:textId="77777777" w:rsidR="00322D66" w:rsidRPr="005F783E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14:paraId="1972A58B" w14:textId="77777777" w:rsidR="00322D66" w:rsidRPr="005F783E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Разработка глоссария</w:t>
            </w:r>
          </w:p>
          <w:p w14:paraId="5E457E97" w14:textId="77777777" w:rsidR="00322D66" w:rsidRPr="005F783E" w:rsidRDefault="00322D66" w:rsidP="00BB2984">
            <w:pPr>
              <w:tabs>
                <w:tab w:val="left" w:pos="916"/>
                <w:tab w:val="left" w:pos="1832"/>
                <w:tab w:val="left" w:pos="218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</w:tr>
      <w:tr w:rsidR="00322D66" w:rsidRPr="005F783E" w14:paraId="27577439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18632E" w14:textId="51EF5674" w:rsidR="00322D66" w:rsidRPr="005F783E" w:rsidRDefault="00322D66" w:rsidP="00DF7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2552" w:type="dxa"/>
          </w:tcPr>
          <w:p w14:paraId="4CA19FAC" w14:textId="77777777" w:rsidR="00322D66" w:rsidRPr="005F783E" w:rsidRDefault="00322D66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Обмен веществ и превращение энергии в клетке</w:t>
            </w:r>
          </w:p>
        </w:tc>
        <w:tc>
          <w:tcPr>
            <w:tcW w:w="5322" w:type="dxa"/>
          </w:tcPr>
          <w:p w14:paraId="6F7759A8" w14:textId="77777777" w:rsidR="00322D66" w:rsidRPr="005F783E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14:paraId="50B76982" w14:textId="77777777" w:rsidR="00322D66" w:rsidRPr="005F783E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Заполнение сравнительной таблицы характеристик типов обмена веществ </w:t>
            </w:r>
          </w:p>
        </w:tc>
      </w:tr>
      <w:tr w:rsidR="000266BC" w:rsidRPr="005F783E" w14:paraId="0D0E37DD" w14:textId="77777777" w:rsidTr="00732C07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A0262B" w14:textId="77777777" w:rsidR="000266BC" w:rsidRPr="005F783E" w:rsidRDefault="00322D66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1CDCADC1" w14:textId="1F86E311" w:rsidR="00322D66" w:rsidRPr="005F783E" w:rsidRDefault="00322D66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2552" w:type="dxa"/>
          </w:tcPr>
          <w:p w14:paraId="5902761D" w14:textId="77777777" w:rsidR="000266BC" w:rsidRPr="005F783E" w:rsidRDefault="000266BC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Жизненный цикл клетки. Митоз. Мейоз</w:t>
            </w:r>
          </w:p>
        </w:tc>
        <w:tc>
          <w:tcPr>
            <w:tcW w:w="5322" w:type="dxa"/>
          </w:tcPr>
          <w:p w14:paraId="4E7A2ECB" w14:textId="77777777" w:rsidR="000266BC" w:rsidRPr="005F783E" w:rsidRDefault="000266BC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Обсуждение по вопросам лекции</w:t>
            </w:r>
          </w:p>
          <w:p w14:paraId="4062100A" w14:textId="77777777" w:rsidR="000266BC" w:rsidRPr="005F783E" w:rsidRDefault="000266BC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Разработка ленты времени жизненного цикла</w:t>
            </w:r>
          </w:p>
        </w:tc>
      </w:tr>
      <w:tr w:rsidR="00774E3C" w:rsidRPr="005F783E" w14:paraId="37D84034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81BFCC" w14:textId="77777777" w:rsidR="00774E3C" w:rsidRPr="005F783E" w:rsidRDefault="00774E3C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DA7DCE3" w14:textId="77777777" w:rsidR="00774E3C" w:rsidRPr="005F783E" w:rsidRDefault="00774E3C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Раздел 2. Строение и функции организма</w:t>
            </w:r>
          </w:p>
        </w:tc>
        <w:tc>
          <w:tcPr>
            <w:tcW w:w="5322" w:type="dxa"/>
          </w:tcPr>
          <w:p w14:paraId="7BD1B9F7" w14:textId="77777777" w:rsidR="00774E3C" w:rsidRPr="005F783E" w:rsidRDefault="00774E3C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  <w:highlight w:val="white"/>
              </w:rPr>
              <w:t>Контрольная работа “С</w:t>
            </w:r>
            <w:r w:rsidRPr="005F783E">
              <w:rPr>
                <w:rFonts w:ascii="Times New Roman" w:hAnsi="Times New Roman"/>
                <w:sz w:val="24"/>
                <w:szCs w:val="24"/>
              </w:rPr>
              <w:t>троение и функции организма”</w:t>
            </w:r>
          </w:p>
        </w:tc>
      </w:tr>
      <w:tr w:rsidR="00322D66" w:rsidRPr="005F783E" w14:paraId="7FD336F8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5E714F" w14:textId="77777777" w:rsidR="00322D66" w:rsidRPr="005F783E" w:rsidRDefault="00322D66" w:rsidP="00542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3EA0D2EC" w14:textId="762DC0AF" w:rsidR="00322D66" w:rsidRPr="005F783E" w:rsidRDefault="00322D66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2552" w:type="dxa"/>
          </w:tcPr>
          <w:p w14:paraId="3AC87416" w14:textId="77777777" w:rsidR="00322D66" w:rsidRPr="005F783E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Строение организма</w:t>
            </w:r>
          </w:p>
        </w:tc>
        <w:tc>
          <w:tcPr>
            <w:tcW w:w="5322" w:type="dxa"/>
          </w:tcPr>
          <w:p w14:paraId="371A4D5B" w14:textId="77777777" w:rsidR="00322D66" w:rsidRPr="005F783E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Оцениваемая дискуссия</w:t>
            </w:r>
          </w:p>
          <w:p w14:paraId="07165BFA" w14:textId="77777777" w:rsidR="00322D66" w:rsidRPr="005F783E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Разработка ментальной карты тканей, органов и систем органов организмов (растения, животные, человек) с краткой характеристикой их функций</w:t>
            </w:r>
          </w:p>
        </w:tc>
      </w:tr>
      <w:tr w:rsidR="00322D66" w:rsidRPr="005F783E" w14:paraId="4E8E0677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F0CE4A" w14:textId="5445E35F" w:rsidR="00322D66" w:rsidRPr="005F783E" w:rsidRDefault="00322D66" w:rsidP="00DF73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2552" w:type="dxa"/>
          </w:tcPr>
          <w:p w14:paraId="0526D304" w14:textId="77777777" w:rsidR="00322D66" w:rsidRPr="005F783E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Формы размножения организмов</w:t>
            </w:r>
          </w:p>
        </w:tc>
        <w:tc>
          <w:tcPr>
            <w:tcW w:w="5322" w:type="dxa"/>
          </w:tcPr>
          <w:p w14:paraId="3D79E3AB" w14:textId="77777777" w:rsidR="00322D66" w:rsidRPr="005F783E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14:paraId="081FFF33" w14:textId="77777777" w:rsidR="00322D66" w:rsidRPr="005F783E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Заполнение таблицы с краткой характеристикой и примерами форм размножения организмов</w:t>
            </w:r>
          </w:p>
        </w:tc>
      </w:tr>
      <w:tr w:rsidR="00322D66" w:rsidRPr="005F783E" w14:paraId="21E96CE0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309FA3" w14:textId="77777777" w:rsidR="00322D66" w:rsidRPr="005F783E" w:rsidRDefault="00322D66" w:rsidP="00542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0872A6EF" w14:textId="1C68E7D0" w:rsidR="00322D66" w:rsidRPr="005F783E" w:rsidRDefault="00322D66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2552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7AD9A5" w14:textId="77777777" w:rsidR="00322D66" w:rsidRPr="005F783E" w:rsidRDefault="00322D66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Онтогенез растений, животных и человека</w:t>
            </w:r>
          </w:p>
        </w:tc>
        <w:tc>
          <w:tcPr>
            <w:tcW w:w="5322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FC58F8" w14:textId="77777777" w:rsidR="00322D66" w:rsidRPr="005F783E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Разработка ленты времени с характеристикой этапов онтогенеза отдельной группой животных и человека по </w:t>
            </w:r>
            <w:proofErr w:type="spellStart"/>
            <w:r w:rsidRPr="005F783E">
              <w:rPr>
                <w:rFonts w:ascii="Times New Roman" w:hAnsi="Times New Roman"/>
                <w:sz w:val="24"/>
                <w:szCs w:val="24"/>
              </w:rPr>
              <w:t>микрогруппам</w:t>
            </w:r>
            <w:proofErr w:type="spellEnd"/>
          </w:p>
          <w:p w14:paraId="7BEE0D9D" w14:textId="77777777" w:rsidR="00322D66" w:rsidRPr="005F783E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Тест/опрос</w:t>
            </w:r>
          </w:p>
          <w:p w14:paraId="768D32F9" w14:textId="77777777" w:rsidR="00322D66" w:rsidRPr="005F783E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Составление жизненных циклов растений по отделам (моховидные, хвощевидные, папоротниковидные, голосеменные, покрытосеменные)</w:t>
            </w:r>
          </w:p>
        </w:tc>
      </w:tr>
      <w:tr w:rsidR="00322D66" w:rsidRPr="005F783E" w14:paraId="2725AEEB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91E7DB" w14:textId="77777777" w:rsidR="00322D66" w:rsidRPr="005F783E" w:rsidRDefault="00322D66" w:rsidP="00542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6432648D" w14:textId="1B78BFD6" w:rsidR="00322D66" w:rsidRPr="005F783E" w:rsidRDefault="00322D66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2552" w:type="dxa"/>
          </w:tcPr>
          <w:p w14:paraId="7C486D7B" w14:textId="77777777" w:rsidR="00322D66" w:rsidRPr="005F783E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Закономерности наследования</w:t>
            </w:r>
          </w:p>
        </w:tc>
        <w:tc>
          <w:tcPr>
            <w:tcW w:w="5322" w:type="dxa"/>
          </w:tcPr>
          <w:p w14:paraId="019CF5FB" w14:textId="77777777" w:rsidR="00322D66" w:rsidRPr="005F783E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Разработка глоссария</w:t>
            </w:r>
          </w:p>
          <w:p w14:paraId="7D95600B" w14:textId="77777777" w:rsidR="00322D66" w:rsidRPr="005F783E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14:paraId="6692793C" w14:textId="77777777" w:rsidR="00322D66" w:rsidRPr="005F783E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Тест по вопросам лекции</w:t>
            </w:r>
          </w:p>
          <w:p w14:paraId="1C41E61D" w14:textId="77777777" w:rsidR="00322D66" w:rsidRPr="005F783E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Решение задач на определение вероятности возникновения наследственных признаков при моно-, ди-, полигибридном и анализирующем скрещивании, составление генотипических схем скрещивания</w:t>
            </w:r>
          </w:p>
        </w:tc>
      </w:tr>
      <w:tr w:rsidR="00322D66" w:rsidRPr="005F783E" w14:paraId="78744224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643137" w14:textId="77777777" w:rsidR="00322D66" w:rsidRPr="005F783E" w:rsidRDefault="00322D66" w:rsidP="00542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ОК 01  </w:t>
            </w:r>
          </w:p>
          <w:p w14:paraId="7B0917B9" w14:textId="58C0AE7F" w:rsidR="00322D66" w:rsidRPr="005F783E" w:rsidRDefault="00322D66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2552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DFFE3C" w14:textId="77777777" w:rsidR="00322D66" w:rsidRPr="005F783E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Сцепленное наследование признаков</w:t>
            </w:r>
          </w:p>
        </w:tc>
        <w:tc>
          <w:tcPr>
            <w:tcW w:w="5322" w:type="dxa"/>
          </w:tcPr>
          <w:p w14:paraId="7A28F82B" w14:textId="77777777" w:rsidR="00322D66" w:rsidRPr="005F783E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10C5888E" w14:textId="77777777" w:rsidR="00322D66" w:rsidRPr="005F783E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Разработка глоссария</w:t>
            </w:r>
          </w:p>
          <w:p w14:paraId="051457AD" w14:textId="77777777" w:rsidR="00322D66" w:rsidRPr="005F783E" w:rsidRDefault="00322D66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</w:tr>
      <w:tr w:rsidR="00322D66" w:rsidRPr="005F783E" w14:paraId="7386CD03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F31BB9" w14:textId="77777777" w:rsidR="00322D66" w:rsidRPr="005F783E" w:rsidRDefault="00322D66" w:rsidP="00542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ОК 01  </w:t>
            </w:r>
          </w:p>
          <w:p w14:paraId="737B7407" w14:textId="77777777" w:rsidR="00322D66" w:rsidRPr="005F783E" w:rsidRDefault="00322D66" w:rsidP="00542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74579E8A" w14:textId="621F1911" w:rsidR="00322D66" w:rsidRPr="005F783E" w:rsidRDefault="00322D66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255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6A1AED" w14:textId="77777777" w:rsidR="00322D66" w:rsidRPr="005F783E" w:rsidRDefault="00322D66" w:rsidP="00BB29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lastRenderedPageBreak/>
              <w:t>Закономерности изменчивости</w:t>
            </w:r>
          </w:p>
        </w:tc>
        <w:tc>
          <w:tcPr>
            <w:tcW w:w="532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97ED9B" w14:textId="77777777" w:rsidR="00322D66" w:rsidRPr="005F783E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Тест.</w:t>
            </w:r>
          </w:p>
          <w:p w14:paraId="1C8348A6" w14:textId="77777777" w:rsidR="00322D66" w:rsidRPr="005F783E" w:rsidRDefault="00322D66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Решение задач на определение типа мутации при </w:t>
            </w:r>
            <w:r w:rsidRPr="005F783E">
              <w:rPr>
                <w:rFonts w:ascii="Times New Roman" w:hAnsi="Times New Roman"/>
                <w:sz w:val="24"/>
                <w:szCs w:val="24"/>
              </w:rPr>
              <w:lastRenderedPageBreak/>
              <w:t>передаче наследственных признаков, составление генотипических схем скрещивания</w:t>
            </w:r>
          </w:p>
        </w:tc>
      </w:tr>
      <w:tr w:rsidR="00774E3C" w:rsidRPr="005F783E" w14:paraId="386293D9" w14:textId="77777777" w:rsidTr="00BB2984">
        <w:trPr>
          <w:jc w:val="center"/>
        </w:trPr>
        <w:tc>
          <w:tcPr>
            <w:tcW w:w="2204" w:type="dxa"/>
          </w:tcPr>
          <w:p w14:paraId="1573DB96" w14:textId="77777777" w:rsidR="00774E3C" w:rsidRPr="005F783E" w:rsidRDefault="00774E3C" w:rsidP="00BB2984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8BBC7C3" w14:textId="77777777" w:rsidR="00774E3C" w:rsidRPr="005F783E" w:rsidRDefault="00774E3C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Раздел 3. Теория эволюции</w:t>
            </w:r>
          </w:p>
        </w:tc>
        <w:tc>
          <w:tcPr>
            <w:tcW w:w="5322" w:type="dxa"/>
          </w:tcPr>
          <w:p w14:paraId="76EB3524" w14:textId="77777777" w:rsidR="00774E3C" w:rsidRPr="005F783E" w:rsidRDefault="00774E3C" w:rsidP="00BB29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Контрольная работа “Теоретические аспекты эволюции жизни на Земле”</w:t>
            </w:r>
          </w:p>
        </w:tc>
      </w:tr>
      <w:tr w:rsidR="00322D66" w:rsidRPr="005F783E" w14:paraId="74A8EE95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D3B36A" w14:textId="77777777" w:rsidR="00322D66" w:rsidRPr="005F783E" w:rsidRDefault="00322D66" w:rsidP="00542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ОК 02 </w:t>
            </w:r>
          </w:p>
          <w:p w14:paraId="701D622C" w14:textId="7996E5E3" w:rsidR="00322D66" w:rsidRPr="005F783E" w:rsidRDefault="00322D66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255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4C1305" w14:textId="77777777" w:rsidR="00322D66" w:rsidRPr="005F783E" w:rsidRDefault="00322D66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История эволюционного учения. </w:t>
            </w:r>
            <w:proofErr w:type="spellStart"/>
            <w:r w:rsidRPr="005F783E">
              <w:rPr>
                <w:rFonts w:ascii="Times New Roman" w:hAnsi="Times New Roman"/>
                <w:sz w:val="24"/>
                <w:szCs w:val="24"/>
              </w:rPr>
              <w:t>Микроэволюция</w:t>
            </w:r>
            <w:proofErr w:type="spellEnd"/>
          </w:p>
        </w:tc>
        <w:tc>
          <w:tcPr>
            <w:tcW w:w="532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8262FC" w14:textId="77777777" w:rsidR="00322D66" w:rsidRPr="005F783E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14:paraId="441C31EB" w14:textId="77777777" w:rsidR="00322D66" w:rsidRPr="005F783E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Разработка глоссария терминов</w:t>
            </w:r>
          </w:p>
          <w:p w14:paraId="08B3CC15" w14:textId="77777777" w:rsidR="00322D66" w:rsidRPr="005F783E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Разработка ленты времени развития эволюционного учения</w:t>
            </w:r>
          </w:p>
        </w:tc>
      </w:tr>
      <w:tr w:rsidR="00322D66" w:rsidRPr="005F783E" w14:paraId="651371D0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FE2363" w14:textId="77777777" w:rsidR="00322D66" w:rsidRPr="005F783E" w:rsidRDefault="00322D66" w:rsidP="00542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17A8F1AA" w14:textId="2CA0526D" w:rsidR="00322D66" w:rsidRPr="005F783E" w:rsidRDefault="00322D66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255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4BBB5B" w14:textId="77777777" w:rsidR="00322D66" w:rsidRPr="005F783E" w:rsidRDefault="00322D66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Макроэволюция. Возникновение и развитие жизни на Земле</w:t>
            </w:r>
          </w:p>
        </w:tc>
        <w:tc>
          <w:tcPr>
            <w:tcW w:w="532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5F7F87" w14:textId="77777777" w:rsidR="00322D66" w:rsidRPr="005F783E" w:rsidRDefault="00322D66" w:rsidP="00BB29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Оцениваемая дискуссия: использование аргументов, биологической терминологии и символики для доказательства родства организмов разных систематических групп</w:t>
            </w:r>
          </w:p>
          <w:p w14:paraId="4DAC4658" w14:textId="77777777" w:rsidR="00322D66" w:rsidRPr="005F783E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Разработка ленты времени возникновения и развития жизни на Земле</w:t>
            </w:r>
          </w:p>
        </w:tc>
      </w:tr>
      <w:tr w:rsidR="00322D66" w:rsidRPr="005F783E" w14:paraId="1823BEFA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86E1B0" w14:textId="77777777" w:rsidR="00322D66" w:rsidRPr="005F783E" w:rsidRDefault="00322D66" w:rsidP="00542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0A015A27" w14:textId="5A8CD85B" w:rsidR="00322D66" w:rsidRPr="005F783E" w:rsidRDefault="00322D66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255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EC3A6B" w14:textId="77777777" w:rsidR="00322D66" w:rsidRPr="005F783E" w:rsidRDefault="00322D66" w:rsidP="00BB29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Происхождение человека – антропогенез</w:t>
            </w:r>
          </w:p>
        </w:tc>
        <w:tc>
          <w:tcPr>
            <w:tcW w:w="532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8A1A2D" w14:textId="77777777" w:rsidR="00322D66" w:rsidRPr="005F783E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14:paraId="1A1AFB34" w14:textId="77777777" w:rsidR="00322D66" w:rsidRPr="005F783E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Разработка ленты времени происхождения человека</w:t>
            </w:r>
          </w:p>
        </w:tc>
      </w:tr>
      <w:tr w:rsidR="00774E3C" w:rsidRPr="005F783E" w14:paraId="709B5E27" w14:textId="77777777" w:rsidTr="00BB2984">
        <w:trPr>
          <w:trHeight w:val="84"/>
          <w:jc w:val="center"/>
        </w:trPr>
        <w:tc>
          <w:tcPr>
            <w:tcW w:w="2204" w:type="dxa"/>
          </w:tcPr>
          <w:p w14:paraId="2E62426E" w14:textId="77777777" w:rsidR="00774E3C" w:rsidRPr="005F783E" w:rsidRDefault="00774E3C" w:rsidP="00BB2984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A9B45FD" w14:textId="77777777" w:rsidR="00774E3C" w:rsidRPr="005F783E" w:rsidRDefault="00774E3C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Раздел 4. Экология</w:t>
            </w:r>
          </w:p>
        </w:tc>
        <w:tc>
          <w:tcPr>
            <w:tcW w:w="5322" w:type="dxa"/>
          </w:tcPr>
          <w:p w14:paraId="01D8AE17" w14:textId="77777777" w:rsidR="00774E3C" w:rsidRPr="005F783E" w:rsidRDefault="00774E3C" w:rsidP="00BB2984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D66" w:rsidRPr="005F783E" w14:paraId="0E3A4ED9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862CC1" w14:textId="77777777" w:rsidR="00322D66" w:rsidRPr="005F783E" w:rsidRDefault="00322D66" w:rsidP="00542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526FC8C5" w14:textId="77777777" w:rsidR="00322D66" w:rsidRPr="005F783E" w:rsidRDefault="00322D66" w:rsidP="00542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5A63BF0A" w14:textId="77777777" w:rsidR="00322D66" w:rsidRDefault="00322D66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14:paraId="3FA4C550" w14:textId="77777777" w:rsidR="005F783E" w:rsidRPr="005F783E" w:rsidRDefault="005F783E" w:rsidP="005F78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ПК 4.3. </w:t>
            </w:r>
          </w:p>
          <w:p w14:paraId="7F339D57" w14:textId="4663A38B" w:rsidR="005F783E" w:rsidRPr="005F783E" w:rsidRDefault="005F783E" w:rsidP="000B40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ПК 4.4. </w:t>
            </w:r>
          </w:p>
        </w:tc>
        <w:tc>
          <w:tcPr>
            <w:tcW w:w="255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280B9D" w14:textId="77777777" w:rsidR="00322D66" w:rsidRPr="005F783E" w:rsidRDefault="00322D66" w:rsidP="00BB29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Экологические факторы и среды жизни</w:t>
            </w:r>
          </w:p>
        </w:tc>
        <w:tc>
          <w:tcPr>
            <w:tcW w:w="532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526D5C" w14:textId="77777777" w:rsidR="00322D66" w:rsidRPr="005F783E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Тест по экологическим факторам и средам жизни организмов</w:t>
            </w:r>
          </w:p>
        </w:tc>
      </w:tr>
      <w:tr w:rsidR="00322D66" w:rsidRPr="005F783E" w14:paraId="1955BFBA" w14:textId="77777777" w:rsidTr="005424D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D89D81" w14:textId="77777777" w:rsidR="00322D66" w:rsidRPr="005F783E" w:rsidRDefault="00322D66" w:rsidP="00542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ОК 01  </w:t>
            </w:r>
          </w:p>
          <w:p w14:paraId="3A1F27D1" w14:textId="77777777" w:rsidR="00322D66" w:rsidRPr="005F783E" w:rsidRDefault="00322D66" w:rsidP="00542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3D0DABFA" w14:textId="77777777" w:rsidR="00322D66" w:rsidRDefault="00322D66" w:rsidP="00C624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14:paraId="508B69E4" w14:textId="77777777" w:rsidR="005F783E" w:rsidRPr="005F783E" w:rsidRDefault="005F783E" w:rsidP="005F78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ПК 4.3. </w:t>
            </w:r>
          </w:p>
          <w:p w14:paraId="0BD1DD3D" w14:textId="146A203E" w:rsidR="005F783E" w:rsidRPr="005F783E" w:rsidRDefault="005F783E" w:rsidP="000B40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ПК 4.4. </w:t>
            </w:r>
          </w:p>
        </w:tc>
        <w:tc>
          <w:tcPr>
            <w:tcW w:w="255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2129DB" w14:textId="77777777" w:rsidR="00322D66" w:rsidRPr="005F783E" w:rsidRDefault="00322D66" w:rsidP="00BB29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Популяция, сообщества, экосистемы</w:t>
            </w:r>
          </w:p>
        </w:tc>
        <w:tc>
          <w:tcPr>
            <w:tcW w:w="532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4F6EFB" w14:textId="77777777" w:rsidR="00322D66" w:rsidRPr="005F783E" w:rsidRDefault="00322D66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Составление схем круговорота веществ, используя материалы лекции</w:t>
            </w:r>
          </w:p>
          <w:p w14:paraId="1E616469" w14:textId="77777777" w:rsidR="00322D66" w:rsidRPr="005F783E" w:rsidRDefault="00322D66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</w:tr>
      <w:tr w:rsidR="00322D66" w:rsidRPr="005F783E" w14:paraId="6CA82A85" w14:textId="77777777" w:rsidTr="005424D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737C62" w14:textId="77777777" w:rsidR="00322D66" w:rsidRPr="005F783E" w:rsidRDefault="00322D66" w:rsidP="00542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ОК 01  </w:t>
            </w:r>
          </w:p>
          <w:p w14:paraId="7A778720" w14:textId="77777777" w:rsidR="00322D66" w:rsidRPr="005F783E" w:rsidRDefault="00322D66" w:rsidP="00542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5A3AFB29" w14:textId="5687DA6C" w:rsidR="00322D66" w:rsidRPr="005F783E" w:rsidRDefault="00322D66" w:rsidP="00C624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255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C23D52" w14:textId="77777777" w:rsidR="00322D66" w:rsidRPr="005F783E" w:rsidRDefault="00322D66" w:rsidP="00BB29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Биосфера - глобальная экологическая система</w:t>
            </w:r>
          </w:p>
        </w:tc>
        <w:tc>
          <w:tcPr>
            <w:tcW w:w="532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B73C11" w14:textId="77777777" w:rsidR="00322D66" w:rsidRPr="005F783E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Оцениваемая дискуссия</w:t>
            </w:r>
          </w:p>
          <w:p w14:paraId="29884ABE" w14:textId="77777777" w:rsidR="00322D66" w:rsidRPr="005F783E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322D66" w:rsidRPr="005F783E" w14:paraId="55AC8CDE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D34E8E" w14:textId="77777777" w:rsidR="00322D66" w:rsidRPr="005F783E" w:rsidRDefault="00322D66" w:rsidP="00542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297977F3" w14:textId="77777777" w:rsidR="00322D66" w:rsidRPr="005F783E" w:rsidRDefault="00322D66" w:rsidP="00542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33FB815E" w14:textId="77777777" w:rsidR="00322D66" w:rsidRPr="005F783E" w:rsidRDefault="00322D66" w:rsidP="00542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7FFD2083" w14:textId="529EAFB1" w:rsidR="00322D66" w:rsidRPr="005F783E" w:rsidRDefault="00322D66" w:rsidP="00882E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255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D52C84" w14:textId="77777777" w:rsidR="00322D66" w:rsidRPr="005F783E" w:rsidRDefault="00322D66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Влияние антропогенных факторов на биосферу</w:t>
            </w:r>
          </w:p>
        </w:tc>
        <w:tc>
          <w:tcPr>
            <w:tcW w:w="532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197F3A" w14:textId="77777777" w:rsidR="00322D66" w:rsidRPr="005F783E" w:rsidRDefault="00322D66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32327B2F" w14:textId="77777777" w:rsidR="00322D66" w:rsidRPr="005F783E" w:rsidRDefault="00322D66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Выполнять контрольные процедуры и их документирование, готовить и оформлять </w:t>
            </w:r>
            <w:r w:rsidRPr="005F783E">
              <w:rPr>
                <w:rFonts w:ascii="Times New Roman" w:hAnsi="Times New Roman"/>
                <w:sz w:val="24"/>
                <w:szCs w:val="24"/>
              </w:rPr>
              <w:t xml:space="preserve">практические </w:t>
            </w:r>
            <w:proofErr w:type="spellStart"/>
            <w:r w:rsidRPr="005F783E">
              <w:rPr>
                <w:rFonts w:ascii="Times New Roman" w:hAnsi="Times New Roman"/>
                <w:sz w:val="24"/>
                <w:szCs w:val="24"/>
              </w:rPr>
              <w:t>задания“Отходы</w:t>
            </w:r>
            <w:proofErr w:type="spellEnd"/>
            <w:r w:rsidRPr="005F783E">
              <w:rPr>
                <w:rFonts w:ascii="Times New Roman" w:hAnsi="Times New Roman"/>
                <w:sz w:val="24"/>
                <w:szCs w:val="24"/>
              </w:rPr>
              <w:t xml:space="preserve"> производства”</w:t>
            </w:r>
          </w:p>
        </w:tc>
      </w:tr>
      <w:tr w:rsidR="00322D66" w:rsidRPr="005F783E" w14:paraId="3DAB6D83" w14:textId="77777777" w:rsidTr="005424D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C6EA26" w14:textId="77777777" w:rsidR="00322D66" w:rsidRPr="005F783E" w:rsidRDefault="00322D66" w:rsidP="00542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ОК 02 </w:t>
            </w:r>
          </w:p>
          <w:p w14:paraId="66118D44" w14:textId="77777777" w:rsidR="00322D66" w:rsidRPr="005F783E" w:rsidRDefault="00322D66" w:rsidP="00542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74ED2233" w14:textId="4A656542" w:rsidR="00322D66" w:rsidRPr="005F783E" w:rsidRDefault="00322D66" w:rsidP="00083A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255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45EB2D" w14:textId="77777777" w:rsidR="00322D66" w:rsidRPr="005F783E" w:rsidRDefault="00322D66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Влияние социально-экологических факторов на здоровье человека</w:t>
            </w:r>
          </w:p>
        </w:tc>
        <w:tc>
          <w:tcPr>
            <w:tcW w:w="532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5BF670" w14:textId="77777777" w:rsidR="00322D66" w:rsidRPr="005F783E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Оцениваемая дискуссия</w:t>
            </w:r>
          </w:p>
          <w:p w14:paraId="0C09FF68" w14:textId="77777777" w:rsidR="00322D66" w:rsidRPr="005F783E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Выполнение лабораторной работы:</w:t>
            </w:r>
          </w:p>
          <w:p w14:paraId="7697EEA7" w14:textId="77777777" w:rsidR="00322D66" w:rsidRPr="005F783E" w:rsidRDefault="00322D66" w:rsidP="00BB2984">
            <w:pPr>
              <w:widowControl w:val="0"/>
              <w:spacing w:after="0" w:line="240" w:lineRule="auto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"Умственная работоспособность"</w:t>
            </w:r>
          </w:p>
        </w:tc>
      </w:tr>
      <w:tr w:rsidR="0077473C" w:rsidRPr="005F783E" w14:paraId="23C4E343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950358" w14:textId="77777777" w:rsidR="0077473C" w:rsidRPr="005F783E" w:rsidRDefault="0077473C" w:rsidP="00BB29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AE2F1F" w14:textId="77777777" w:rsidR="0077473C" w:rsidRPr="005F783E" w:rsidRDefault="0077473C" w:rsidP="00BB29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783E">
              <w:rPr>
                <w:rFonts w:ascii="Times New Roman" w:hAnsi="Times New Roman"/>
                <w:b/>
                <w:sz w:val="24"/>
                <w:szCs w:val="24"/>
              </w:rPr>
              <w:t>Раздел 5. Биология в жизни</w:t>
            </w:r>
          </w:p>
        </w:tc>
        <w:tc>
          <w:tcPr>
            <w:tcW w:w="532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527E52" w14:textId="77777777" w:rsidR="0077473C" w:rsidRPr="005F783E" w:rsidRDefault="0077473C" w:rsidP="00BB29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Защита кейса: представление результатов решения кейсов (выступление с презентацией)</w:t>
            </w:r>
          </w:p>
        </w:tc>
      </w:tr>
      <w:tr w:rsidR="00083AB2" w:rsidRPr="005F783E" w14:paraId="3A7E7C05" w14:textId="77777777" w:rsidTr="00BB298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C7F461" w14:textId="77777777" w:rsidR="00322D66" w:rsidRPr="005F783E" w:rsidRDefault="00322D66" w:rsidP="00322D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11F6EC55" w14:textId="77777777" w:rsidR="00322D66" w:rsidRPr="005F783E" w:rsidRDefault="00322D66" w:rsidP="00322D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ОК 02 </w:t>
            </w:r>
          </w:p>
          <w:p w14:paraId="774F4FC6" w14:textId="48D52A1C" w:rsidR="00083AB2" w:rsidRPr="005F783E" w:rsidRDefault="00322D66" w:rsidP="00322D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255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B44402" w14:textId="77777777" w:rsidR="00083AB2" w:rsidRPr="005F783E" w:rsidRDefault="00083AB2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Биотехнологии в жизни каждого</w:t>
            </w:r>
          </w:p>
        </w:tc>
        <w:tc>
          <w:tcPr>
            <w:tcW w:w="532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A1DBE9" w14:textId="77777777" w:rsidR="00083AB2" w:rsidRPr="005F783E" w:rsidRDefault="00083AB2" w:rsidP="00BB29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Выполнение кейса на анализ информации о научных достижениях в области генетических технологий, клеточной инженерии, пищевых биотехнологий (по группам), представление результатов решения кейсов </w:t>
            </w:r>
          </w:p>
        </w:tc>
      </w:tr>
      <w:tr w:rsidR="00322D66" w:rsidRPr="005F783E" w14:paraId="5C30B9FA" w14:textId="77777777" w:rsidTr="005424D4">
        <w:trPr>
          <w:jc w:val="center"/>
        </w:trPr>
        <w:tc>
          <w:tcPr>
            <w:tcW w:w="220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3093F5" w14:textId="77777777" w:rsidR="00322D66" w:rsidRPr="005F783E" w:rsidRDefault="00322D66" w:rsidP="00542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lastRenderedPageBreak/>
              <w:t>ОК 01</w:t>
            </w:r>
          </w:p>
          <w:p w14:paraId="56A8DAFF" w14:textId="77777777" w:rsidR="00322D66" w:rsidRPr="005F783E" w:rsidRDefault="00322D66" w:rsidP="00542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ОК 02 </w:t>
            </w:r>
          </w:p>
          <w:p w14:paraId="5ED65F7E" w14:textId="77777777" w:rsidR="00322D66" w:rsidRDefault="00322D66" w:rsidP="00083A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3F0F5A5A" w14:textId="77777777" w:rsidR="005F783E" w:rsidRPr="005F783E" w:rsidRDefault="005F783E" w:rsidP="005F78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ПК 4.3. </w:t>
            </w:r>
          </w:p>
          <w:p w14:paraId="04747D90" w14:textId="75A823FB" w:rsidR="005F783E" w:rsidRPr="005F783E" w:rsidRDefault="005F783E" w:rsidP="005F78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 xml:space="preserve">ПК 4.4. </w:t>
            </w:r>
          </w:p>
        </w:tc>
        <w:tc>
          <w:tcPr>
            <w:tcW w:w="255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01B331" w14:textId="69BC5D8F" w:rsidR="00322D66" w:rsidRPr="005F783E" w:rsidRDefault="00322D66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Биотехнологии и технические системы</w:t>
            </w:r>
          </w:p>
        </w:tc>
        <w:tc>
          <w:tcPr>
            <w:tcW w:w="5322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4402EA" w14:textId="7A5E34C0" w:rsidR="00322D66" w:rsidRPr="005F783E" w:rsidRDefault="00322D66" w:rsidP="00BB2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83E">
              <w:rPr>
                <w:rFonts w:ascii="Times New Roman" w:hAnsi="Times New Roman"/>
                <w:sz w:val="24"/>
                <w:szCs w:val="24"/>
              </w:rPr>
              <w:t>Выполнение кейса на анализ информации о развития биотехнологий с применением технических систем (по группам), представление результатов решения кейсов</w:t>
            </w:r>
          </w:p>
        </w:tc>
      </w:tr>
    </w:tbl>
    <w:p w14:paraId="607FABE2" w14:textId="77777777" w:rsidR="003B0F99" w:rsidRPr="005F783E" w:rsidRDefault="003B0F99" w:rsidP="00774E3C">
      <w:pPr>
        <w:rPr>
          <w:rFonts w:ascii="Times New Roman" w:hAnsi="Times New Roman"/>
          <w:b/>
          <w:bCs/>
          <w:sz w:val="28"/>
          <w:szCs w:val="28"/>
        </w:rPr>
      </w:pPr>
    </w:p>
    <w:sectPr w:rsidR="003B0F99" w:rsidRPr="005F783E" w:rsidSect="00D26E94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286DA" w14:textId="77777777" w:rsidR="00A44F50" w:rsidRDefault="00A44F50">
      <w:pPr>
        <w:spacing w:after="0" w:line="240" w:lineRule="auto"/>
      </w:pPr>
      <w:r>
        <w:separator/>
      </w:r>
    </w:p>
  </w:endnote>
  <w:endnote w:type="continuationSeparator" w:id="0">
    <w:p w14:paraId="55779C45" w14:textId="77777777" w:rsidR="00A44F50" w:rsidRDefault="00A44F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80814" w14:textId="77777777" w:rsidR="005424D4" w:rsidRDefault="005424D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B2BF7">
      <w:rPr>
        <w:noProof/>
      </w:rPr>
      <w:t>3</w:t>
    </w:r>
    <w:r>
      <w:rPr>
        <w:noProof/>
      </w:rPr>
      <w:fldChar w:fldCharType="end"/>
    </w:r>
  </w:p>
  <w:p w14:paraId="346AAD06" w14:textId="77777777" w:rsidR="005424D4" w:rsidRDefault="005424D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B678E" w14:textId="77777777" w:rsidR="00A44F50" w:rsidRDefault="00A44F50">
      <w:pPr>
        <w:spacing w:after="0" w:line="240" w:lineRule="auto"/>
      </w:pPr>
      <w:r>
        <w:separator/>
      </w:r>
    </w:p>
  </w:footnote>
  <w:footnote w:type="continuationSeparator" w:id="0">
    <w:p w14:paraId="4FCA986C" w14:textId="77777777" w:rsidR="00A44F50" w:rsidRDefault="00A44F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D086C"/>
    <w:multiLevelType w:val="hybridMultilevel"/>
    <w:tmpl w:val="9254035C"/>
    <w:lvl w:ilvl="0" w:tplc="7C4CE4A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D19376C"/>
    <w:multiLevelType w:val="hybridMultilevel"/>
    <w:tmpl w:val="2D58D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CE4B5F"/>
    <w:multiLevelType w:val="multilevel"/>
    <w:tmpl w:val="6A54974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EE76D40"/>
    <w:multiLevelType w:val="hybridMultilevel"/>
    <w:tmpl w:val="C7FA7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D2746"/>
    <w:multiLevelType w:val="multilevel"/>
    <w:tmpl w:val="9EC45A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2346FDF"/>
    <w:multiLevelType w:val="hybridMultilevel"/>
    <w:tmpl w:val="ECBEF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F312B"/>
    <w:multiLevelType w:val="multilevel"/>
    <w:tmpl w:val="F8EE6046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" w15:restartNumberingAfterBreak="0">
    <w:nsid w:val="25A859F8"/>
    <w:multiLevelType w:val="hybridMultilevel"/>
    <w:tmpl w:val="E61ED328"/>
    <w:lvl w:ilvl="0" w:tplc="51C42B6A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8" w15:restartNumberingAfterBreak="0">
    <w:nsid w:val="29F72548"/>
    <w:multiLevelType w:val="hybridMultilevel"/>
    <w:tmpl w:val="277E6C4E"/>
    <w:lvl w:ilvl="0" w:tplc="6F14C068">
      <w:start w:val="1"/>
      <w:numFmt w:val="decimal"/>
      <w:lvlText w:val="%1."/>
      <w:lvlJc w:val="left"/>
      <w:pPr>
        <w:ind w:left="644" w:hanging="360"/>
      </w:pPr>
      <w:rPr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EE6686F"/>
    <w:multiLevelType w:val="hybridMultilevel"/>
    <w:tmpl w:val="35EE4AF6"/>
    <w:lvl w:ilvl="0" w:tplc="37922880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0" w15:restartNumberingAfterBreak="0">
    <w:nsid w:val="366B643C"/>
    <w:multiLevelType w:val="multilevel"/>
    <w:tmpl w:val="469C496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AC42A0B"/>
    <w:multiLevelType w:val="hybridMultilevel"/>
    <w:tmpl w:val="E44CD5F2"/>
    <w:lvl w:ilvl="0" w:tplc="2188CA70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2" w15:restartNumberingAfterBreak="0">
    <w:nsid w:val="3DB475A5"/>
    <w:multiLevelType w:val="hybridMultilevel"/>
    <w:tmpl w:val="3A4E51DC"/>
    <w:lvl w:ilvl="0" w:tplc="7E9A5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00228"/>
    <w:multiLevelType w:val="hybridMultilevel"/>
    <w:tmpl w:val="0A84C3CA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0">
    <w:nsid w:val="43252D17"/>
    <w:multiLevelType w:val="hybridMultilevel"/>
    <w:tmpl w:val="4468D878"/>
    <w:lvl w:ilvl="0" w:tplc="EACC1DA2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4D8A7CE2"/>
    <w:multiLevelType w:val="hybridMultilevel"/>
    <w:tmpl w:val="5B4289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35957"/>
    <w:multiLevelType w:val="hybridMultilevel"/>
    <w:tmpl w:val="2A36D980"/>
    <w:lvl w:ilvl="0" w:tplc="7E9A5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6F38C1"/>
    <w:multiLevelType w:val="multilevel"/>
    <w:tmpl w:val="13F0641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6DA64944"/>
    <w:multiLevelType w:val="hybridMultilevel"/>
    <w:tmpl w:val="7B12B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A45797"/>
    <w:multiLevelType w:val="hybridMultilevel"/>
    <w:tmpl w:val="EFAE896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3E732C0"/>
    <w:multiLevelType w:val="hybridMultilevel"/>
    <w:tmpl w:val="675221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D46BCE"/>
    <w:multiLevelType w:val="multilevel"/>
    <w:tmpl w:val="1B500F32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2" w15:restartNumberingAfterBreak="0">
    <w:nsid w:val="7F7D236F"/>
    <w:multiLevelType w:val="hybridMultilevel"/>
    <w:tmpl w:val="25D48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0"/>
  </w:num>
  <w:num w:numId="3">
    <w:abstractNumId w:val="20"/>
  </w:num>
  <w:num w:numId="4">
    <w:abstractNumId w:val="8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5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 w:numId="13">
    <w:abstractNumId w:val="13"/>
  </w:num>
  <w:num w:numId="14">
    <w:abstractNumId w:val="18"/>
  </w:num>
  <w:num w:numId="15">
    <w:abstractNumId w:val="16"/>
  </w:num>
  <w:num w:numId="16">
    <w:abstractNumId w:val="19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4"/>
  </w:num>
  <w:num w:numId="21">
    <w:abstractNumId w:val="2"/>
  </w:num>
  <w:num w:numId="22">
    <w:abstractNumId w:val="15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0F99"/>
    <w:rsid w:val="00015A2B"/>
    <w:rsid w:val="000266BC"/>
    <w:rsid w:val="000277C1"/>
    <w:rsid w:val="000303C9"/>
    <w:rsid w:val="00041430"/>
    <w:rsid w:val="00083AB2"/>
    <w:rsid w:val="000A199F"/>
    <w:rsid w:val="000A19F5"/>
    <w:rsid w:val="000B2F24"/>
    <w:rsid w:val="000B400C"/>
    <w:rsid w:val="000B40AB"/>
    <w:rsid w:val="000C5B16"/>
    <w:rsid w:val="000C6484"/>
    <w:rsid w:val="000D3228"/>
    <w:rsid w:val="000D711E"/>
    <w:rsid w:val="000E3B32"/>
    <w:rsid w:val="000F6E05"/>
    <w:rsid w:val="001174D2"/>
    <w:rsid w:val="0012755D"/>
    <w:rsid w:val="00132001"/>
    <w:rsid w:val="00181E3E"/>
    <w:rsid w:val="001E6EED"/>
    <w:rsid w:val="001F336B"/>
    <w:rsid w:val="0020587B"/>
    <w:rsid w:val="00205C54"/>
    <w:rsid w:val="00234781"/>
    <w:rsid w:val="00246811"/>
    <w:rsid w:val="002836B9"/>
    <w:rsid w:val="002846CC"/>
    <w:rsid w:val="00286D64"/>
    <w:rsid w:val="00287474"/>
    <w:rsid w:val="002950FB"/>
    <w:rsid w:val="002A77F5"/>
    <w:rsid w:val="002E2EA7"/>
    <w:rsid w:val="002F466C"/>
    <w:rsid w:val="00322D66"/>
    <w:rsid w:val="0033793C"/>
    <w:rsid w:val="0035375F"/>
    <w:rsid w:val="00371C60"/>
    <w:rsid w:val="00373E78"/>
    <w:rsid w:val="00374D99"/>
    <w:rsid w:val="0038486A"/>
    <w:rsid w:val="003B0F99"/>
    <w:rsid w:val="003C219D"/>
    <w:rsid w:val="003D22D3"/>
    <w:rsid w:val="003D4312"/>
    <w:rsid w:val="003D5BFE"/>
    <w:rsid w:val="003F1E21"/>
    <w:rsid w:val="00473C07"/>
    <w:rsid w:val="004C2EA5"/>
    <w:rsid w:val="005021C2"/>
    <w:rsid w:val="0050631A"/>
    <w:rsid w:val="00514DE5"/>
    <w:rsid w:val="005162A3"/>
    <w:rsid w:val="00524CB8"/>
    <w:rsid w:val="00527290"/>
    <w:rsid w:val="00531F72"/>
    <w:rsid w:val="005424D4"/>
    <w:rsid w:val="00543D3C"/>
    <w:rsid w:val="005518F7"/>
    <w:rsid w:val="00560F9D"/>
    <w:rsid w:val="00574CE4"/>
    <w:rsid w:val="005E7B81"/>
    <w:rsid w:val="005F783E"/>
    <w:rsid w:val="00602E13"/>
    <w:rsid w:val="006136E0"/>
    <w:rsid w:val="0061383A"/>
    <w:rsid w:val="00627AAB"/>
    <w:rsid w:val="006350C6"/>
    <w:rsid w:val="006403BD"/>
    <w:rsid w:val="0064096E"/>
    <w:rsid w:val="006410AE"/>
    <w:rsid w:val="00657F2B"/>
    <w:rsid w:val="006661BE"/>
    <w:rsid w:val="00673358"/>
    <w:rsid w:val="006C1039"/>
    <w:rsid w:val="006C1C78"/>
    <w:rsid w:val="006F7815"/>
    <w:rsid w:val="0070661A"/>
    <w:rsid w:val="00721D69"/>
    <w:rsid w:val="00722938"/>
    <w:rsid w:val="00732C07"/>
    <w:rsid w:val="00744323"/>
    <w:rsid w:val="00765C3A"/>
    <w:rsid w:val="00771940"/>
    <w:rsid w:val="0077473C"/>
    <w:rsid w:val="00774E3C"/>
    <w:rsid w:val="00786680"/>
    <w:rsid w:val="007971D9"/>
    <w:rsid w:val="007E0008"/>
    <w:rsid w:val="007F1D9B"/>
    <w:rsid w:val="007F5E10"/>
    <w:rsid w:val="008278A6"/>
    <w:rsid w:val="00830E45"/>
    <w:rsid w:val="008355FF"/>
    <w:rsid w:val="00836CA8"/>
    <w:rsid w:val="0083774E"/>
    <w:rsid w:val="00840775"/>
    <w:rsid w:val="00863F03"/>
    <w:rsid w:val="0087252B"/>
    <w:rsid w:val="00882E08"/>
    <w:rsid w:val="0089059D"/>
    <w:rsid w:val="008A1FC1"/>
    <w:rsid w:val="008B56DE"/>
    <w:rsid w:val="008C677C"/>
    <w:rsid w:val="008D4C28"/>
    <w:rsid w:val="008E78FE"/>
    <w:rsid w:val="008F1A4B"/>
    <w:rsid w:val="009107BE"/>
    <w:rsid w:val="00914B51"/>
    <w:rsid w:val="00936FBE"/>
    <w:rsid w:val="0094242B"/>
    <w:rsid w:val="00955042"/>
    <w:rsid w:val="0096458C"/>
    <w:rsid w:val="0097018A"/>
    <w:rsid w:val="00980FD5"/>
    <w:rsid w:val="009825B5"/>
    <w:rsid w:val="00986700"/>
    <w:rsid w:val="00993FC2"/>
    <w:rsid w:val="009A473A"/>
    <w:rsid w:val="009B7826"/>
    <w:rsid w:val="009D6D94"/>
    <w:rsid w:val="009E3C97"/>
    <w:rsid w:val="009E5DF7"/>
    <w:rsid w:val="009F7BE3"/>
    <w:rsid w:val="00A00DFB"/>
    <w:rsid w:val="00A03E02"/>
    <w:rsid w:val="00A17E17"/>
    <w:rsid w:val="00A2040E"/>
    <w:rsid w:val="00A44F50"/>
    <w:rsid w:val="00A46D74"/>
    <w:rsid w:val="00A52A19"/>
    <w:rsid w:val="00A77585"/>
    <w:rsid w:val="00A91015"/>
    <w:rsid w:val="00A97210"/>
    <w:rsid w:val="00AC20DB"/>
    <w:rsid w:val="00AC5A82"/>
    <w:rsid w:val="00AC61BB"/>
    <w:rsid w:val="00AF24A4"/>
    <w:rsid w:val="00B33929"/>
    <w:rsid w:val="00B47D18"/>
    <w:rsid w:val="00B74B32"/>
    <w:rsid w:val="00B86861"/>
    <w:rsid w:val="00B92C40"/>
    <w:rsid w:val="00BB2984"/>
    <w:rsid w:val="00BB2BF7"/>
    <w:rsid w:val="00BB4E9B"/>
    <w:rsid w:val="00BD0847"/>
    <w:rsid w:val="00BE6255"/>
    <w:rsid w:val="00BF2314"/>
    <w:rsid w:val="00BF7ADD"/>
    <w:rsid w:val="00C053E6"/>
    <w:rsid w:val="00C12C65"/>
    <w:rsid w:val="00C20B5E"/>
    <w:rsid w:val="00C22913"/>
    <w:rsid w:val="00C26514"/>
    <w:rsid w:val="00C30991"/>
    <w:rsid w:val="00C469BB"/>
    <w:rsid w:val="00C5318B"/>
    <w:rsid w:val="00C53CAD"/>
    <w:rsid w:val="00C624AE"/>
    <w:rsid w:val="00C87487"/>
    <w:rsid w:val="00C949FA"/>
    <w:rsid w:val="00CE469B"/>
    <w:rsid w:val="00CF3A5D"/>
    <w:rsid w:val="00CF66C2"/>
    <w:rsid w:val="00D02256"/>
    <w:rsid w:val="00D26E94"/>
    <w:rsid w:val="00D616EC"/>
    <w:rsid w:val="00D82877"/>
    <w:rsid w:val="00DA559F"/>
    <w:rsid w:val="00DA7BD5"/>
    <w:rsid w:val="00DB3723"/>
    <w:rsid w:val="00DB3839"/>
    <w:rsid w:val="00DC07AB"/>
    <w:rsid w:val="00DD070E"/>
    <w:rsid w:val="00DE0F84"/>
    <w:rsid w:val="00DF3134"/>
    <w:rsid w:val="00DF59AD"/>
    <w:rsid w:val="00DF73F5"/>
    <w:rsid w:val="00E02451"/>
    <w:rsid w:val="00E032F7"/>
    <w:rsid w:val="00E4620B"/>
    <w:rsid w:val="00E5262D"/>
    <w:rsid w:val="00E64F13"/>
    <w:rsid w:val="00E87346"/>
    <w:rsid w:val="00E97378"/>
    <w:rsid w:val="00EB56B3"/>
    <w:rsid w:val="00EB73D1"/>
    <w:rsid w:val="00F16DE9"/>
    <w:rsid w:val="00F50E23"/>
    <w:rsid w:val="00F62184"/>
    <w:rsid w:val="00F76C93"/>
    <w:rsid w:val="00F90FD5"/>
    <w:rsid w:val="00FE0F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F3BCC"/>
  <w15:docId w15:val="{4AA0DADC-CE61-4120-A9DC-E55A09D89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73D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B0F99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4E3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0F99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3B0F9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3B0F9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aliases w:val="Содержание. 2 уровень"/>
    <w:basedOn w:val="a"/>
    <w:link w:val="a6"/>
    <w:uiPriority w:val="34"/>
    <w:qFormat/>
    <w:rsid w:val="003B0F99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7">
    <w:name w:val="Strong"/>
    <w:qFormat/>
    <w:rsid w:val="003B0F99"/>
    <w:rPr>
      <w:b/>
      <w:bCs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qFormat/>
    <w:locked/>
    <w:rsid w:val="003B0F99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unhideWhenUsed/>
    <w:rsid w:val="005E7B81"/>
    <w:rPr>
      <w:rFonts w:ascii="Times New Roman" w:hAnsi="Times New Roman" w:cs="Times New Roman" w:hint="default"/>
      <w:color w:val="0000FF"/>
      <w:u w:val="single"/>
    </w:rPr>
  </w:style>
  <w:style w:type="paragraph" w:styleId="2">
    <w:name w:val="Body Text Indent 2"/>
    <w:basedOn w:val="a"/>
    <w:link w:val="20"/>
    <w:semiHidden/>
    <w:unhideWhenUsed/>
    <w:rsid w:val="005E7B81"/>
    <w:pPr>
      <w:spacing w:after="120" w:line="480" w:lineRule="auto"/>
      <w:ind w:left="283"/>
    </w:pPr>
    <w:rPr>
      <w:rFonts w:eastAsia="Calibri"/>
      <w:sz w:val="24"/>
      <w:szCs w:val="24"/>
      <w:lang w:eastAsia="ja-JP"/>
    </w:rPr>
  </w:style>
  <w:style w:type="character" w:customStyle="1" w:styleId="20">
    <w:name w:val="Основной текст с отступом 2 Знак"/>
    <w:basedOn w:val="a0"/>
    <w:link w:val="2"/>
    <w:semiHidden/>
    <w:rsid w:val="005E7B81"/>
    <w:rPr>
      <w:rFonts w:ascii="Calibri" w:eastAsia="Calibri" w:hAnsi="Calibri" w:cs="Times New Roman"/>
      <w:sz w:val="24"/>
      <w:szCs w:val="24"/>
      <w:lang w:eastAsia="ja-JP"/>
    </w:rPr>
  </w:style>
  <w:style w:type="character" w:customStyle="1" w:styleId="apple-converted-space">
    <w:name w:val="apple-converted-space"/>
    <w:rsid w:val="005E7B81"/>
    <w:rPr>
      <w:rFonts w:ascii="Times New Roman" w:hAnsi="Times New Roman" w:cs="Times New Roman" w:hint="default"/>
    </w:rPr>
  </w:style>
  <w:style w:type="character" w:styleId="a9">
    <w:name w:val="FollowedHyperlink"/>
    <w:basedOn w:val="a0"/>
    <w:uiPriority w:val="99"/>
    <w:semiHidden/>
    <w:unhideWhenUsed/>
    <w:rsid w:val="00A00DFB"/>
    <w:rPr>
      <w:color w:val="800080" w:themeColor="followedHyperlink"/>
      <w:u w:val="single"/>
    </w:rPr>
  </w:style>
  <w:style w:type="paragraph" w:customStyle="1" w:styleId="aa">
    <w:name w:val="......."/>
    <w:basedOn w:val="a"/>
    <w:next w:val="a"/>
    <w:uiPriority w:val="99"/>
    <w:rsid w:val="009E3C97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61383A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paragraph" w:styleId="ab">
    <w:name w:val="Normal (Web)"/>
    <w:aliases w:val="Обычный (Web),Обычный (веб)1"/>
    <w:basedOn w:val="a"/>
    <w:uiPriority w:val="99"/>
    <w:qFormat/>
    <w:rsid w:val="002950FB"/>
    <w:pPr>
      <w:widowControl w:val="0"/>
      <w:spacing w:after="0" w:line="240" w:lineRule="auto"/>
    </w:pPr>
    <w:rPr>
      <w:rFonts w:ascii="Times New Roman" w:eastAsiaTheme="minorEastAsia" w:hAnsi="Times New Roman"/>
      <w:sz w:val="24"/>
      <w:szCs w:val="24"/>
      <w:lang w:val="en-US" w:eastAsia="nl-NL"/>
    </w:rPr>
  </w:style>
  <w:style w:type="paragraph" w:styleId="ac">
    <w:name w:val="Body Text"/>
    <w:basedOn w:val="a"/>
    <w:link w:val="ad"/>
    <w:uiPriority w:val="99"/>
    <w:semiHidden/>
    <w:unhideWhenUsed/>
    <w:rsid w:val="002950FB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2950FB"/>
    <w:rPr>
      <w:rFonts w:ascii="Calibri" w:eastAsia="Times New Roman" w:hAnsi="Calibri" w:cs="Times New Roman"/>
      <w:lang w:eastAsia="ru-RU"/>
    </w:rPr>
  </w:style>
  <w:style w:type="table" w:styleId="ae">
    <w:name w:val="Table Grid"/>
    <w:basedOn w:val="a1"/>
    <w:uiPriority w:val="39"/>
    <w:rsid w:val="007866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semiHidden/>
    <w:unhideWhenUsed/>
    <w:rsid w:val="00666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6661BE"/>
    <w:rPr>
      <w:rFonts w:ascii="Calibri" w:eastAsia="Times New Roman" w:hAnsi="Calibri" w:cs="Times New Roman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74E3C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styleId="af1">
    <w:name w:val="Emphasis"/>
    <w:basedOn w:val="a0"/>
    <w:qFormat/>
    <w:rsid w:val="00774E3C"/>
    <w:rPr>
      <w:i/>
      <w:iCs/>
    </w:rPr>
  </w:style>
  <w:style w:type="paragraph" w:customStyle="1" w:styleId="ConsPlusNormal">
    <w:name w:val="ConsPlusNormal"/>
    <w:rsid w:val="0050631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9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51650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32655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116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519145" TargetMode="External"/><Relationship Id="rId10" Type="http://schemas.openxmlformats.org/officeDocument/2006/relationships/hyperlink" Target="https://urait.ru/bcode/51633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30646" TargetMode="External"/><Relationship Id="rId14" Type="http://schemas.openxmlformats.org/officeDocument/2006/relationships/hyperlink" Target="https://urait.ru/bcode/5130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DACD48-74C1-466C-B895-2831DB9CA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19</Pages>
  <Words>5345</Words>
  <Characters>30472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Князева</cp:lastModifiedBy>
  <cp:revision>8</cp:revision>
  <cp:lastPrinted>2023-04-02T12:45:00Z</cp:lastPrinted>
  <dcterms:created xsi:type="dcterms:W3CDTF">2023-09-26T16:09:00Z</dcterms:created>
  <dcterms:modified xsi:type="dcterms:W3CDTF">2023-10-12T16:27:00Z</dcterms:modified>
</cp:coreProperties>
</file>